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256"/>
        <w:gridCol w:w="7200"/>
      </w:tblGrid>
      <w:tr w:rsidR="0055647B" w:rsidRPr="00F53E31" w14:paraId="63784C35" w14:textId="77777777" w:rsidTr="00F21DB7">
        <w:trPr>
          <w:trHeight w:val="441"/>
        </w:trPr>
        <w:tc>
          <w:tcPr>
            <w:tcW w:w="10456" w:type="dxa"/>
            <w:gridSpan w:val="2"/>
            <w:vAlign w:val="center"/>
          </w:tcPr>
          <w:p w14:paraId="04DE693F" w14:textId="7E4499BA" w:rsidR="0055647B" w:rsidRPr="00F53E31" w:rsidRDefault="0055647B" w:rsidP="00F21DB7">
            <w:pPr>
              <w:pStyle w:val="paragraph"/>
              <w:tabs>
                <w:tab w:val="left" w:pos="2456"/>
              </w:tabs>
              <w:spacing w:before="0" w:beforeAutospacing="0" w:after="0" w:afterAutospacing="0"/>
              <w:jc w:val="center"/>
              <w:textAlignment w:val="baseline"/>
              <w:rPr>
                <w:rFonts w:ascii="Arial" w:hAnsi="Arial" w:cs="Arial"/>
                <w:b/>
                <w:bCs/>
              </w:rPr>
            </w:pPr>
            <w:r w:rsidRPr="00F53E31">
              <w:rPr>
                <w:rFonts w:ascii="Arial" w:hAnsi="Arial" w:cs="Arial"/>
                <w:b/>
                <w:bCs/>
              </w:rPr>
              <w:t>(Business Name)</w:t>
            </w:r>
            <w:r w:rsidR="000740E9">
              <w:rPr>
                <w:rFonts w:ascii="Arial" w:hAnsi="Arial" w:cs="Arial"/>
                <w:b/>
                <w:bCs/>
              </w:rPr>
              <w:t xml:space="preserve"> Team </w:t>
            </w:r>
            <w:r w:rsidRPr="00F53E31">
              <w:rPr>
                <w:rFonts w:ascii="Arial" w:hAnsi="Arial" w:cs="Arial"/>
                <w:b/>
                <w:bCs/>
              </w:rPr>
              <w:t>Travel Policy</w:t>
            </w:r>
          </w:p>
        </w:tc>
      </w:tr>
      <w:tr w:rsidR="008A33E7" w:rsidRPr="00F53E31" w14:paraId="193972D8" w14:textId="77777777" w:rsidTr="00E37CEA">
        <w:trPr>
          <w:trHeight w:val="1407"/>
        </w:trPr>
        <w:tc>
          <w:tcPr>
            <w:tcW w:w="10456" w:type="dxa"/>
            <w:gridSpan w:val="2"/>
            <w:vAlign w:val="center"/>
          </w:tcPr>
          <w:p w14:paraId="47C63058" w14:textId="41A8ADB9" w:rsidR="008A33E7" w:rsidRPr="00E37CEA" w:rsidRDefault="00E37CEA" w:rsidP="00F53E31">
            <w:pPr>
              <w:pStyle w:val="paragraph"/>
              <w:tabs>
                <w:tab w:val="left" w:pos="2456"/>
              </w:tabs>
              <w:spacing w:before="0" w:beforeAutospacing="0" w:after="0" w:afterAutospacing="0"/>
              <w:textAlignment w:val="baseline"/>
              <w:rPr>
                <w:rFonts w:ascii="Arial" w:hAnsi="Arial" w:cs="Arial"/>
                <w:i/>
                <w:iCs/>
              </w:rPr>
            </w:pPr>
            <w:r>
              <w:rPr>
                <w:rFonts w:ascii="Arial" w:hAnsi="Arial" w:cs="Arial"/>
                <w:i/>
                <w:iCs/>
              </w:rPr>
              <w:t xml:space="preserve">Note: </w:t>
            </w:r>
            <w:r w:rsidRPr="00E37CEA">
              <w:rPr>
                <w:rFonts w:ascii="Arial" w:hAnsi="Arial" w:cs="Arial"/>
                <w:i/>
                <w:iCs/>
              </w:rPr>
              <w:t>This template is intended solely as a guide for general informational purposes. It is not a one-size-fits-all solution and may not be suitable for every situation and business. You should adapt the content as needed to meet the specific requirements of your business, ensure you comply with any legal obligations your business may have and ensure it is signed off by the relevant stakeholders.</w:t>
            </w:r>
          </w:p>
        </w:tc>
      </w:tr>
      <w:tr w:rsidR="0055647B" w:rsidRPr="00F53E31" w14:paraId="1C934833" w14:textId="77777777" w:rsidTr="00F53E31">
        <w:trPr>
          <w:trHeight w:val="2532"/>
        </w:trPr>
        <w:tc>
          <w:tcPr>
            <w:tcW w:w="3256" w:type="dxa"/>
            <w:vAlign w:val="center"/>
          </w:tcPr>
          <w:p w14:paraId="490C96A5" w14:textId="4070D201" w:rsidR="0055647B" w:rsidRPr="00F53E31" w:rsidRDefault="000A6BE8" w:rsidP="00F21DB7">
            <w:pPr>
              <w:pStyle w:val="paragraph"/>
              <w:tabs>
                <w:tab w:val="left" w:pos="2456"/>
              </w:tabs>
              <w:spacing w:before="0" w:beforeAutospacing="0" w:after="0" w:afterAutospacing="0"/>
              <w:textAlignment w:val="baseline"/>
              <w:rPr>
                <w:rFonts w:ascii="Arial" w:hAnsi="Arial" w:cs="Arial"/>
                <w:b/>
                <w:bCs/>
              </w:rPr>
            </w:pPr>
            <w:r w:rsidRPr="00F53E31">
              <w:rPr>
                <w:rFonts w:ascii="Arial" w:hAnsi="Arial" w:cs="Arial"/>
                <w:b/>
                <w:bCs/>
              </w:rPr>
              <w:t xml:space="preserve">Preferred </w:t>
            </w:r>
            <w:r w:rsidR="00F53E31" w:rsidRPr="00F53E31">
              <w:rPr>
                <w:rFonts w:ascii="Arial" w:hAnsi="Arial" w:cs="Arial"/>
                <w:b/>
                <w:bCs/>
              </w:rPr>
              <w:t>Booking Method/Platform</w:t>
            </w:r>
          </w:p>
        </w:tc>
        <w:tc>
          <w:tcPr>
            <w:tcW w:w="7200" w:type="dxa"/>
          </w:tcPr>
          <w:p w14:paraId="5FEED4AE" w14:textId="20AD5127" w:rsidR="00F53E31" w:rsidRPr="00F53E31" w:rsidRDefault="00F53E31" w:rsidP="00F53E31">
            <w:pPr>
              <w:pStyle w:val="paragraph"/>
              <w:tabs>
                <w:tab w:val="left" w:pos="2456"/>
              </w:tabs>
              <w:spacing w:before="0" w:beforeAutospacing="0" w:after="0" w:afterAutospacing="0"/>
              <w:textAlignment w:val="baseline"/>
              <w:rPr>
                <w:rFonts w:ascii="Arial" w:hAnsi="Arial" w:cs="Arial"/>
              </w:rPr>
            </w:pPr>
            <w:r w:rsidRPr="00F53E31">
              <w:rPr>
                <w:rFonts w:ascii="Arial" w:hAnsi="Arial" w:cs="Arial"/>
              </w:rPr>
              <w:t>Outline exactly how bookings should be made for staff travel. Is there an internal booking tool team members should use? Or is there a particular contact in the business who books travel?</w:t>
            </w:r>
            <w:r w:rsidR="00EF4398">
              <w:rPr>
                <w:rFonts w:ascii="Arial" w:hAnsi="Arial" w:cs="Arial"/>
              </w:rPr>
              <w:t xml:space="preserve"> Outline here if there is an external Travel Agent </w:t>
            </w:r>
            <w:r w:rsidR="00A166D0">
              <w:rPr>
                <w:rFonts w:ascii="Arial" w:hAnsi="Arial" w:cs="Arial"/>
              </w:rPr>
              <w:t xml:space="preserve">who manages your travel </w:t>
            </w:r>
            <w:r w:rsidR="00EF4398">
              <w:rPr>
                <w:rFonts w:ascii="Arial" w:hAnsi="Arial" w:cs="Arial"/>
              </w:rPr>
              <w:t>and provide their details.</w:t>
            </w:r>
          </w:p>
          <w:p w14:paraId="20F610CC" w14:textId="25899E73" w:rsidR="00F53E31" w:rsidRPr="00A166D0" w:rsidRDefault="00F53E31" w:rsidP="0055647B">
            <w:pPr>
              <w:pStyle w:val="paragraph"/>
              <w:tabs>
                <w:tab w:val="left" w:pos="2456"/>
              </w:tabs>
              <w:spacing w:before="0" w:beforeAutospacing="0" w:after="0" w:afterAutospacing="0"/>
              <w:textAlignment w:val="baseline"/>
              <w:rPr>
                <w:rStyle w:val="normaltextrun"/>
                <w:rFonts w:ascii="Arial" w:hAnsi="Arial" w:cs="Arial"/>
                <w:i/>
                <w:iCs/>
                <w:color w:val="A6A6A6" w:themeColor="background1" w:themeShade="A6"/>
                <w:shd w:val="clear" w:color="auto" w:fill="FFFFFF"/>
              </w:rPr>
            </w:pPr>
          </w:p>
          <w:p w14:paraId="02FC1A8D" w14:textId="6A2269F1" w:rsidR="0055647B" w:rsidRPr="00F53E31" w:rsidRDefault="00F53E31" w:rsidP="0055647B">
            <w:pPr>
              <w:pStyle w:val="paragraph"/>
              <w:tabs>
                <w:tab w:val="left" w:pos="2456"/>
              </w:tabs>
              <w:spacing w:before="0" w:beforeAutospacing="0" w:after="0" w:afterAutospacing="0"/>
              <w:textAlignment w:val="baseline"/>
              <w:rPr>
                <w:rFonts w:ascii="Arial" w:hAnsi="Arial" w:cs="Arial"/>
                <w:b/>
                <w:bCs/>
                <w:i/>
                <w:iCs/>
              </w:rPr>
            </w:pPr>
            <w:r w:rsidRPr="00A166D0">
              <w:rPr>
                <w:rStyle w:val="normaltextrun"/>
                <w:rFonts w:ascii="Arial" w:hAnsi="Arial" w:cs="Arial"/>
                <w:i/>
                <w:iCs/>
                <w:color w:val="A6A6A6" w:themeColor="background1" w:themeShade="A6"/>
                <w:shd w:val="clear" w:color="auto" w:fill="FFFFFF"/>
              </w:rPr>
              <w:t>E</w:t>
            </w:r>
            <w:r w:rsidRPr="00A166D0">
              <w:rPr>
                <w:rStyle w:val="normaltextrun"/>
                <w:rFonts w:ascii="Arial" w:hAnsi="Arial" w:cs="Arial"/>
                <w:color w:val="A6A6A6" w:themeColor="background1" w:themeShade="A6"/>
              </w:rPr>
              <w:t xml:space="preserve">xample: </w:t>
            </w:r>
            <w:r w:rsidR="000A6BE8" w:rsidRPr="00A166D0">
              <w:rPr>
                <w:rStyle w:val="normaltextrun"/>
                <w:rFonts w:ascii="Arial" w:hAnsi="Arial" w:cs="Arial"/>
                <w:i/>
                <w:iCs/>
                <w:color w:val="A6A6A6" w:themeColor="background1" w:themeShade="A6"/>
                <w:shd w:val="clear" w:color="auto" w:fill="FFFFFF"/>
              </w:rPr>
              <w:t>All Virgin Australia flights must be booked through the (Business Name) Virgin Australia Business Flyer Portal.</w:t>
            </w:r>
            <w:r w:rsidR="000A6BE8" w:rsidRPr="00A166D0">
              <w:rPr>
                <w:rStyle w:val="eop"/>
                <w:rFonts w:ascii="Arial" w:hAnsi="Arial" w:cs="Arial"/>
                <w:i/>
                <w:iCs/>
                <w:color w:val="A6A6A6" w:themeColor="background1" w:themeShade="A6"/>
                <w:shd w:val="clear" w:color="auto" w:fill="FFFFFF"/>
              </w:rPr>
              <w:t> </w:t>
            </w:r>
          </w:p>
        </w:tc>
      </w:tr>
      <w:tr w:rsidR="0055647B" w:rsidRPr="00F53E31" w14:paraId="633B3172" w14:textId="77777777" w:rsidTr="00F21DB7">
        <w:trPr>
          <w:trHeight w:val="833"/>
        </w:trPr>
        <w:tc>
          <w:tcPr>
            <w:tcW w:w="3256" w:type="dxa"/>
            <w:vAlign w:val="center"/>
          </w:tcPr>
          <w:p w14:paraId="5945901D" w14:textId="6554E43F" w:rsidR="0055647B" w:rsidRPr="00F53E31" w:rsidRDefault="00D95B0F" w:rsidP="00F21DB7">
            <w:pPr>
              <w:pStyle w:val="paragraph"/>
              <w:tabs>
                <w:tab w:val="left" w:pos="2456"/>
              </w:tabs>
              <w:spacing w:before="0" w:beforeAutospacing="0" w:after="0" w:afterAutospacing="0"/>
              <w:textAlignment w:val="baseline"/>
              <w:rPr>
                <w:rFonts w:ascii="Arial" w:hAnsi="Arial" w:cs="Arial"/>
                <w:b/>
                <w:bCs/>
              </w:rPr>
            </w:pPr>
            <w:r w:rsidRPr="00F53E31">
              <w:rPr>
                <w:rFonts w:ascii="Arial" w:hAnsi="Arial" w:cs="Arial"/>
                <w:b/>
                <w:bCs/>
              </w:rPr>
              <w:t>Airline/Flight Selection</w:t>
            </w:r>
          </w:p>
        </w:tc>
        <w:tc>
          <w:tcPr>
            <w:tcW w:w="7200" w:type="dxa"/>
          </w:tcPr>
          <w:p w14:paraId="45945CD6" w14:textId="2E0B0AB4" w:rsidR="00F53E31" w:rsidRPr="00F53E31" w:rsidRDefault="00F53E31" w:rsidP="00F53E31">
            <w:pPr>
              <w:pStyle w:val="paragraph"/>
              <w:tabs>
                <w:tab w:val="left" w:pos="2456"/>
              </w:tabs>
              <w:spacing w:before="0" w:beforeAutospacing="0" w:after="0" w:afterAutospacing="0"/>
              <w:textAlignment w:val="baseline"/>
              <w:rPr>
                <w:rFonts w:ascii="Arial" w:hAnsi="Arial" w:cs="Arial"/>
              </w:rPr>
            </w:pPr>
            <w:r w:rsidRPr="00F53E31">
              <w:rPr>
                <w:rFonts w:ascii="Arial" w:hAnsi="Arial" w:cs="Arial"/>
              </w:rPr>
              <w:t xml:space="preserve">Outline </w:t>
            </w:r>
            <w:r w:rsidR="00EF4398">
              <w:rPr>
                <w:rFonts w:ascii="Arial" w:hAnsi="Arial" w:cs="Arial"/>
              </w:rPr>
              <w:t>if there is a preferred agreement to fly with a particular airlin</w:t>
            </w:r>
            <w:r w:rsidR="009A09CC">
              <w:rPr>
                <w:rFonts w:ascii="Arial" w:hAnsi="Arial" w:cs="Arial"/>
              </w:rPr>
              <w:t xml:space="preserve">e on </w:t>
            </w:r>
            <w:proofErr w:type="gramStart"/>
            <w:r w:rsidR="009A09CC">
              <w:rPr>
                <w:rFonts w:ascii="Arial" w:hAnsi="Arial" w:cs="Arial"/>
              </w:rPr>
              <w:t>particular fares</w:t>
            </w:r>
            <w:proofErr w:type="gramEnd"/>
            <w:r w:rsidR="00EF4398">
              <w:rPr>
                <w:rFonts w:ascii="Arial" w:hAnsi="Arial" w:cs="Arial"/>
              </w:rPr>
              <w:t xml:space="preserve">. </w:t>
            </w:r>
          </w:p>
          <w:p w14:paraId="41CCA350" w14:textId="77777777" w:rsidR="00F53E31" w:rsidRDefault="00F53E31" w:rsidP="006304A8">
            <w:pPr>
              <w:spacing w:after="0"/>
              <w:jc w:val="left"/>
              <w:textAlignment w:val="baseline"/>
              <w:rPr>
                <w:rFonts w:eastAsia="Times New Roman"/>
                <w:sz w:val="22"/>
                <w:lang w:eastAsia="en-AU"/>
              </w:rPr>
            </w:pPr>
          </w:p>
          <w:p w14:paraId="48C191A9" w14:textId="7923DE98" w:rsidR="006304A8" w:rsidRPr="00A166D0" w:rsidRDefault="00ED70B8" w:rsidP="006304A8">
            <w:pPr>
              <w:spacing w:after="0"/>
              <w:jc w:val="left"/>
              <w:textAlignment w:val="baseline"/>
              <w:rPr>
                <w:rFonts w:ascii="Arial" w:eastAsia="Times New Roman" w:hAnsi="Arial" w:cs="Arial"/>
                <w:i/>
                <w:iCs/>
                <w:color w:val="A6A6A6" w:themeColor="background1" w:themeShade="A6"/>
                <w:sz w:val="22"/>
                <w:lang w:eastAsia="en-AU"/>
              </w:rPr>
            </w:pPr>
            <w:r>
              <w:rPr>
                <w:rFonts w:ascii="Arial" w:eastAsia="Times New Roman" w:hAnsi="Arial" w:cs="Arial"/>
                <w:i/>
                <w:iCs/>
                <w:color w:val="A6A6A6" w:themeColor="background1" w:themeShade="A6"/>
                <w:sz w:val="22"/>
                <w:lang w:eastAsia="en-AU"/>
              </w:rPr>
              <w:t xml:space="preserve">Example: </w:t>
            </w:r>
            <w:r w:rsidR="006304A8" w:rsidRPr="006304A8">
              <w:rPr>
                <w:rFonts w:ascii="Arial" w:eastAsia="Times New Roman" w:hAnsi="Arial" w:cs="Arial"/>
                <w:i/>
                <w:iCs/>
                <w:color w:val="A6A6A6" w:themeColor="background1" w:themeShade="A6"/>
                <w:sz w:val="22"/>
                <w:lang w:eastAsia="en-AU"/>
              </w:rPr>
              <w:t>(Business Name) has a preferred partnership with Virgin Australia.</w:t>
            </w:r>
          </w:p>
          <w:p w14:paraId="174986E0" w14:textId="77777777" w:rsidR="006304A8" w:rsidRPr="006304A8" w:rsidRDefault="006304A8" w:rsidP="006304A8">
            <w:pPr>
              <w:spacing w:after="0"/>
              <w:jc w:val="left"/>
              <w:textAlignment w:val="baseline"/>
              <w:rPr>
                <w:rFonts w:ascii="Arial" w:eastAsia="Times New Roman" w:hAnsi="Arial" w:cs="Arial"/>
                <w:i/>
                <w:iCs/>
                <w:color w:val="A6A6A6" w:themeColor="background1" w:themeShade="A6"/>
                <w:sz w:val="22"/>
                <w:lang w:eastAsia="en-AU"/>
              </w:rPr>
            </w:pPr>
          </w:p>
          <w:p w14:paraId="44FDCE9F" w14:textId="640C4A05" w:rsidR="006304A8" w:rsidRPr="00A166D0" w:rsidRDefault="006304A8" w:rsidP="006304A8">
            <w:pPr>
              <w:spacing w:after="0"/>
              <w:jc w:val="left"/>
              <w:textAlignment w:val="baseline"/>
              <w:rPr>
                <w:rFonts w:ascii="Arial" w:eastAsia="Times New Roman" w:hAnsi="Arial" w:cs="Arial"/>
                <w:i/>
                <w:iCs/>
                <w:color w:val="A6A6A6" w:themeColor="background1" w:themeShade="A6"/>
                <w:sz w:val="22"/>
                <w:lang w:eastAsia="en-AU"/>
              </w:rPr>
            </w:pPr>
            <w:r w:rsidRPr="006304A8">
              <w:rPr>
                <w:rFonts w:ascii="Arial" w:eastAsia="Times New Roman" w:hAnsi="Arial" w:cs="Arial"/>
                <w:i/>
                <w:iCs/>
                <w:color w:val="A6A6A6" w:themeColor="background1" w:themeShade="A6"/>
                <w:sz w:val="22"/>
                <w:lang w:eastAsia="en-AU"/>
              </w:rPr>
              <w:t xml:space="preserve">When undertaking business air travel, </w:t>
            </w:r>
            <w:r w:rsidR="0096328D">
              <w:rPr>
                <w:rFonts w:ascii="Arial" w:eastAsia="Times New Roman" w:hAnsi="Arial" w:cs="Arial"/>
                <w:i/>
                <w:iCs/>
                <w:color w:val="A6A6A6" w:themeColor="background1" w:themeShade="A6"/>
                <w:sz w:val="22"/>
                <w:lang w:eastAsia="en-AU"/>
              </w:rPr>
              <w:t>Travellers</w:t>
            </w:r>
            <w:r w:rsidRPr="006304A8">
              <w:rPr>
                <w:rFonts w:ascii="Arial" w:eastAsia="Times New Roman" w:hAnsi="Arial" w:cs="Arial"/>
                <w:i/>
                <w:iCs/>
                <w:color w:val="A6A6A6" w:themeColor="background1" w:themeShade="A6"/>
                <w:sz w:val="22"/>
                <w:lang w:eastAsia="en-AU"/>
              </w:rPr>
              <w:t>/</w:t>
            </w:r>
            <w:r w:rsidR="0096328D">
              <w:rPr>
                <w:rFonts w:ascii="Arial" w:eastAsia="Times New Roman" w:hAnsi="Arial" w:cs="Arial"/>
                <w:i/>
                <w:iCs/>
                <w:color w:val="A6A6A6" w:themeColor="background1" w:themeShade="A6"/>
                <w:sz w:val="22"/>
                <w:lang w:eastAsia="en-AU"/>
              </w:rPr>
              <w:t>T</w:t>
            </w:r>
            <w:r w:rsidRPr="006304A8">
              <w:rPr>
                <w:rFonts w:ascii="Arial" w:eastAsia="Times New Roman" w:hAnsi="Arial" w:cs="Arial"/>
                <w:i/>
                <w:iCs/>
                <w:color w:val="A6A6A6" w:themeColor="background1" w:themeShade="A6"/>
                <w:sz w:val="22"/>
                <w:lang w:eastAsia="en-AU"/>
              </w:rPr>
              <w:t xml:space="preserve">ravel </w:t>
            </w:r>
            <w:r w:rsidR="0096328D">
              <w:rPr>
                <w:rFonts w:ascii="Arial" w:eastAsia="Times New Roman" w:hAnsi="Arial" w:cs="Arial"/>
                <w:i/>
                <w:iCs/>
                <w:color w:val="A6A6A6" w:themeColor="background1" w:themeShade="A6"/>
                <w:sz w:val="22"/>
                <w:lang w:eastAsia="en-AU"/>
              </w:rPr>
              <w:t>B</w:t>
            </w:r>
            <w:r w:rsidRPr="006304A8">
              <w:rPr>
                <w:rFonts w:ascii="Arial" w:eastAsia="Times New Roman" w:hAnsi="Arial" w:cs="Arial"/>
                <w:i/>
                <w:iCs/>
                <w:color w:val="A6A6A6" w:themeColor="background1" w:themeShade="A6"/>
                <w:sz w:val="22"/>
                <w:lang w:eastAsia="en-AU"/>
              </w:rPr>
              <w:t>ooker</w:t>
            </w:r>
            <w:r w:rsidR="0096328D">
              <w:rPr>
                <w:rFonts w:ascii="Arial" w:eastAsia="Times New Roman" w:hAnsi="Arial" w:cs="Arial"/>
                <w:i/>
                <w:iCs/>
                <w:color w:val="A6A6A6" w:themeColor="background1" w:themeShade="A6"/>
                <w:sz w:val="22"/>
                <w:lang w:eastAsia="en-AU"/>
              </w:rPr>
              <w:t>s</w:t>
            </w:r>
            <w:r w:rsidRPr="006304A8">
              <w:rPr>
                <w:rFonts w:ascii="Arial" w:eastAsia="Times New Roman" w:hAnsi="Arial" w:cs="Arial"/>
                <w:i/>
                <w:iCs/>
                <w:color w:val="A6A6A6" w:themeColor="background1" w:themeShade="A6"/>
                <w:sz w:val="22"/>
                <w:lang w:eastAsia="en-AU"/>
              </w:rPr>
              <w:t xml:space="preserve"> must select a Virgin Australia flight with the Lowest Practical Fare (LPF), which is the lowest fare available at the time the travel is booked on a regular service (not a charter flight), that suits the practical business needs of the traveller. </w:t>
            </w:r>
          </w:p>
          <w:p w14:paraId="64DEB9CE" w14:textId="77777777" w:rsidR="006304A8" w:rsidRPr="006304A8" w:rsidRDefault="006304A8" w:rsidP="006304A8">
            <w:pPr>
              <w:spacing w:after="0"/>
              <w:jc w:val="left"/>
              <w:textAlignment w:val="baseline"/>
              <w:rPr>
                <w:rFonts w:ascii="Arial" w:eastAsia="Times New Roman" w:hAnsi="Arial" w:cs="Arial"/>
                <w:i/>
                <w:iCs/>
                <w:color w:val="A6A6A6" w:themeColor="background1" w:themeShade="A6"/>
                <w:sz w:val="22"/>
                <w:lang w:eastAsia="en-AU"/>
              </w:rPr>
            </w:pPr>
          </w:p>
          <w:p w14:paraId="57EC7583" w14:textId="63631DCA" w:rsidR="006304A8" w:rsidRPr="006304A8" w:rsidRDefault="006304A8" w:rsidP="006304A8">
            <w:pPr>
              <w:spacing w:after="0"/>
              <w:jc w:val="left"/>
              <w:textAlignment w:val="baseline"/>
              <w:rPr>
                <w:rFonts w:ascii="Arial" w:eastAsia="Times New Roman" w:hAnsi="Arial" w:cs="Arial"/>
                <w:i/>
                <w:iCs/>
                <w:color w:val="A6A6A6" w:themeColor="background1" w:themeShade="A6"/>
                <w:sz w:val="22"/>
                <w:lang w:eastAsia="en-AU"/>
              </w:rPr>
            </w:pPr>
            <w:r w:rsidRPr="006304A8">
              <w:rPr>
                <w:rFonts w:ascii="Arial" w:eastAsia="Times New Roman" w:hAnsi="Arial" w:cs="Arial"/>
                <w:i/>
                <w:iCs/>
                <w:color w:val="A6A6A6" w:themeColor="background1" w:themeShade="A6"/>
                <w:sz w:val="22"/>
                <w:lang w:eastAsia="en-AU"/>
              </w:rPr>
              <w:t xml:space="preserve">In instances where a route is not serviced by Virgin Australia, </w:t>
            </w:r>
            <w:r w:rsidR="0096328D">
              <w:rPr>
                <w:rFonts w:ascii="Arial" w:eastAsia="Times New Roman" w:hAnsi="Arial" w:cs="Arial"/>
                <w:i/>
                <w:iCs/>
                <w:color w:val="A6A6A6" w:themeColor="background1" w:themeShade="A6"/>
                <w:sz w:val="22"/>
                <w:lang w:eastAsia="en-AU"/>
              </w:rPr>
              <w:t>Travellers</w:t>
            </w:r>
            <w:r w:rsidR="0096328D" w:rsidRPr="006304A8">
              <w:rPr>
                <w:rFonts w:ascii="Arial" w:eastAsia="Times New Roman" w:hAnsi="Arial" w:cs="Arial"/>
                <w:i/>
                <w:iCs/>
                <w:color w:val="A6A6A6" w:themeColor="background1" w:themeShade="A6"/>
                <w:sz w:val="22"/>
                <w:lang w:eastAsia="en-AU"/>
              </w:rPr>
              <w:t>/</w:t>
            </w:r>
            <w:r w:rsidR="0096328D">
              <w:rPr>
                <w:rFonts w:ascii="Arial" w:eastAsia="Times New Roman" w:hAnsi="Arial" w:cs="Arial"/>
                <w:i/>
                <w:iCs/>
                <w:color w:val="A6A6A6" w:themeColor="background1" w:themeShade="A6"/>
                <w:sz w:val="22"/>
                <w:lang w:eastAsia="en-AU"/>
              </w:rPr>
              <w:t>T</w:t>
            </w:r>
            <w:r w:rsidR="0096328D" w:rsidRPr="006304A8">
              <w:rPr>
                <w:rFonts w:ascii="Arial" w:eastAsia="Times New Roman" w:hAnsi="Arial" w:cs="Arial"/>
                <w:i/>
                <w:iCs/>
                <w:color w:val="A6A6A6" w:themeColor="background1" w:themeShade="A6"/>
                <w:sz w:val="22"/>
                <w:lang w:eastAsia="en-AU"/>
              </w:rPr>
              <w:t xml:space="preserve">ravel </w:t>
            </w:r>
            <w:r w:rsidR="0096328D">
              <w:rPr>
                <w:rFonts w:ascii="Arial" w:eastAsia="Times New Roman" w:hAnsi="Arial" w:cs="Arial"/>
                <w:i/>
                <w:iCs/>
                <w:color w:val="A6A6A6" w:themeColor="background1" w:themeShade="A6"/>
                <w:sz w:val="22"/>
                <w:lang w:eastAsia="en-AU"/>
              </w:rPr>
              <w:t>B</w:t>
            </w:r>
            <w:r w:rsidR="0096328D" w:rsidRPr="006304A8">
              <w:rPr>
                <w:rFonts w:ascii="Arial" w:eastAsia="Times New Roman" w:hAnsi="Arial" w:cs="Arial"/>
                <w:i/>
                <w:iCs/>
                <w:color w:val="A6A6A6" w:themeColor="background1" w:themeShade="A6"/>
                <w:sz w:val="22"/>
                <w:lang w:eastAsia="en-AU"/>
              </w:rPr>
              <w:t>ooker</w:t>
            </w:r>
            <w:r w:rsidR="0096328D">
              <w:rPr>
                <w:rFonts w:ascii="Arial" w:eastAsia="Times New Roman" w:hAnsi="Arial" w:cs="Arial"/>
                <w:i/>
                <w:iCs/>
                <w:color w:val="A6A6A6" w:themeColor="background1" w:themeShade="A6"/>
                <w:sz w:val="22"/>
                <w:lang w:eastAsia="en-AU"/>
              </w:rPr>
              <w:t>s</w:t>
            </w:r>
            <w:r w:rsidR="0096328D" w:rsidRPr="006304A8">
              <w:rPr>
                <w:rFonts w:ascii="Arial" w:eastAsia="Times New Roman" w:hAnsi="Arial" w:cs="Arial"/>
                <w:i/>
                <w:iCs/>
                <w:color w:val="A6A6A6" w:themeColor="background1" w:themeShade="A6"/>
                <w:sz w:val="22"/>
                <w:lang w:eastAsia="en-AU"/>
              </w:rPr>
              <w:t xml:space="preserve"> </w:t>
            </w:r>
            <w:r w:rsidRPr="006304A8">
              <w:rPr>
                <w:rFonts w:ascii="Arial" w:eastAsia="Times New Roman" w:hAnsi="Arial" w:cs="Arial"/>
                <w:i/>
                <w:iCs/>
                <w:color w:val="A6A6A6" w:themeColor="background1" w:themeShade="A6"/>
                <w:sz w:val="22"/>
                <w:lang w:eastAsia="en-AU"/>
              </w:rPr>
              <w:t xml:space="preserve">must apply the Lowest Practical </w:t>
            </w:r>
            <w:r w:rsidR="00057A86">
              <w:rPr>
                <w:rFonts w:ascii="Arial" w:eastAsia="Times New Roman" w:hAnsi="Arial" w:cs="Arial"/>
                <w:i/>
                <w:iCs/>
                <w:color w:val="A6A6A6" w:themeColor="background1" w:themeShade="A6"/>
                <w:sz w:val="22"/>
                <w:lang w:eastAsia="en-AU"/>
              </w:rPr>
              <w:t>Fare</w:t>
            </w:r>
            <w:r w:rsidRPr="006304A8">
              <w:rPr>
                <w:rFonts w:ascii="Arial" w:eastAsia="Times New Roman" w:hAnsi="Arial" w:cs="Arial"/>
                <w:i/>
                <w:iCs/>
                <w:color w:val="A6A6A6" w:themeColor="background1" w:themeShade="A6"/>
                <w:sz w:val="22"/>
                <w:lang w:eastAsia="en-AU"/>
              </w:rPr>
              <w:t xml:space="preserve"> Policy when choosing airlines</w:t>
            </w:r>
            <w:r w:rsidR="00826AD4">
              <w:rPr>
                <w:rFonts w:ascii="Arial" w:eastAsia="Times New Roman" w:hAnsi="Arial" w:cs="Arial"/>
                <w:i/>
                <w:iCs/>
                <w:color w:val="A6A6A6" w:themeColor="background1" w:themeShade="A6"/>
                <w:sz w:val="22"/>
                <w:lang w:eastAsia="en-AU"/>
              </w:rPr>
              <w:t xml:space="preserve"> and airfares</w:t>
            </w:r>
            <w:r w:rsidRPr="006304A8">
              <w:rPr>
                <w:rFonts w:ascii="Arial" w:eastAsia="Times New Roman" w:hAnsi="Arial" w:cs="Arial"/>
                <w:i/>
                <w:iCs/>
                <w:color w:val="A6A6A6" w:themeColor="background1" w:themeShade="A6"/>
                <w:sz w:val="22"/>
                <w:lang w:eastAsia="en-AU"/>
              </w:rPr>
              <w:t>. </w:t>
            </w:r>
          </w:p>
          <w:p w14:paraId="5CB6933B" w14:textId="77777777" w:rsidR="0055647B" w:rsidRPr="00F53E31" w:rsidRDefault="0055647B" w:rsidP="0055647B">
            <w:pPr>
              <w:pStyle w:val="paragraph"/>
              <w:tabs>
                <w:tab w:val="left" w:pos="2456"/>
              </w:tabs>
              <w:spacing w:before="0" w:beforeAutospacing="0" w:after="0" w:afterAutospacing="0"/>
              <w:textAlignment w:val="baseline"/>
              <w:rPr>
                <w:rFonts w:ascii="Arial" w:hAnsi="Arial" w:cs="Arial"/>
                <w:b/>
                <w:bCs/>
              </w:rPr>
            </w:pPr>
          </w:p>
        </w:tc>
      </w:tr>
      <w:tr w:rsidR="0055647B" w:rsidRPr="00F53E31" w14:paraId="0F26A92D" w14:textId="77777777" w:rsidTr="00F21DB7">
        <w:trPr>
          <w:trHeight w:val="703"/>
        </w:trPr>
        <w:tc>
          <w:tcPr>
            <w:tcW w:w="3256" w:type="dxa"/>
            <w:vAlign w:val="center"/>
          </w:tcPr>
          <w:p w14:paraId="70E4DBA5" w14:textId="2AB96BF8" w:rsidR="0055647B" w:rsidRPr="00F53E31" w:rsidRDefault="00D95B0F" w:rsidP="00F21DB7">
            <w:pPr>
              <w:pStyle w:val="paragraph"/>
              <w:tabs>
                <w:tab w:val="left" w:pos="2456"/>
              </w:tabs>
              <w:spacing w:before="0" w:beforeAutospacing="0" w:after="0" w:afterAutospacing="0"/>
              <w:textAlignment w:val="baseline"/>
              <w:rPr>
                <w:rFonts w:ascii="Arial" w:hAnsi="Arial" w:cs="Arial"/>
                <w:b/>
                <w:bCs/>
              </w:rPr>
            </w:pPr>
            <w:r w:rsidRPr="00F53E31">
              <w:rPr>
                <w:rFonts w:ascii="Arial" w:hAnsi="Arial" w:cs="Arial"/>
                <w:b/>
                <w:bCs/>
              </w:rPr>
              <w:t xml:space="preserve">Applying the Lowest Practical </w:t>
            </w:r>
            <w:r w:rsidR="00F2357A">
              <w:rPr>
                <w:rFonts w:ascii="Arial" w:hAnsi="Arial" w:cs="Arial"/>
                <w:b/>
                <w:bCs/>
              </w:rPr>
              <w:t>Fare</w:t>
            </w:r>
            <w:r w:rsidRPr="00F53E31">
              <w:rPr>
                <w:rFonts w:ascii="Arial" w:hAnsi="Arial" w:cs="Arial"/>
                <w:b/>
                <w:bCs/>
              </w:rPr>
              <w:t xml:space="preserve"> </w:t>
            </w:r>
            <w:r w:rsidR="00151347">
              <w:rPr>
                <w:rFonts w:ascii="Arial" w:hAnsi="Arial" w:cs="Arial"/>
                <w:b/>
                <w:bCs/>
              </w:rPr>
              <w:t>P</w:t>
            </w:r>
            <w:r w:rsidRPr="00F53E31">
              <w:rPr>
                <w:rFonts w:ascii="Arial" w:hAnsi="Arial" w:cs="Arial"/>
                <w:b/>
                <w:bCs/>
              </w:rPr>
              <w:t>olicy</w:t>
            </w:r>
          </w:p>
        </w:tc>
        <w:tc>
          <w:tcPr>
            <w:tcW w:w="7200" w:type="dxa"/>
          </w:tcPr>
          <w:p w14:paraId="28A3E1D7" w14:textId="57E86B9F" w:rsidR="00F330C0" w:rsidRPr="00F330C0" w:rsidRDefault="00F330C0" w:rsidP="00BF0B89">
            <w:pPr>
              <w:spacing w:after="0"/>
              <w:jc w:val="left"/>
              <w:textAlignment w:val="baseline"/>
              <w:rPr>
                <w:rFonts w:ascii="Arial" w:eastAsia="Times New Roman" w:hAnsi="Arial" w:cs="Arial"/>
                <w:sz w:val="22"/>
                <w:lang w:eastAsia="en-AU"/>
              </w:rPr>
            </w:pPr>
            <w:r>
              <w:rPr>
                <w:rFonts w:ascii="Arial" w:eastAsia="Times New Roman" w:hAnsi="Arial" w:cs="Arial"/>
                <w:sz w:val="22"/>
                <w:lang w:eastAsia="en-AU"/>
              </w:rPr>
              <w:t xml:space="preserve">Stipulate </w:t>
            </w:r>
            <w:r w:rsidR="00EF4398">
              <w:rPr>
                <w:rFonts w:ascii="Arial" w:eastAsia="Times New Roman" w:hAnsi="Arial" w:cs="Arial"/>
                <w:sz w:val="22"/>
                <w:lang w:eastAsia="en-AU"/>
              </w:rPr>
              <w:t xml:space="preserve">any conditions for </w:t>
            </w:r>
            <w:r w:rsidR="00893829">
              <w:rPr>
                <w:rFonts w:ascii="Arial" w:eastAsia="Times New Roman" w:hAnsi="Arial" w:cs="Arial"/>
                <w:sz w:val="22"/>
                <w:lang w:eastAsia="en-AU"/>
              </w:rPr>
              <w:t xml:space="preserve">team </w:t>
            </w:r>
            <w:r w:rsidR="0096328D" w:rsidRPr="0096328D">
              <w:rPr>
                <w:rFonts w:ascii="Arial" w:eastAsia="Times New Roman" w:hAnsi="Arial" w:cs="Arial"/>
                <w:sz w:val="22"/>
                <w:lang w:eastAsia="en-AU"/>
              </w:rPr>
              <w:t>Travellers/Travel Bookers</w:t>
            </w:r>
            <w:r w:rsidR="00893829">
              <w:rPr>
                <w:rFonts w:ascii="Arial" w:eastAsia="Times New Roman" w:hAnsi="Arial" w:cs="Arial"/>
                <w:sz w:val="22"/>
                <w:lang w:eastAsia="en-AU"/>
              </w:rPr>
              <w:t xml:space="preserve"> </w:t>
            </w:r>
            <w:r w:rsidR="00EF4398">
              <w:rPr>
                <w:rFonts w:ascii="Arial" w:eastAsia="Times New Roman" w:hAnsi="Arial" w:cs="Arial"/>
                <w:sz w:val="22"/>
                <w:lang w:eastAsia="en-AU"/>
              </w:rPr>
              <w:t>to</w:t>
            </w:r>
            <w:r w:rsidR="00893829">
              <w:rPr>
                <w:rFonts w:ascii="Arial" w:eastAsia="Times New Roman" w:hAnsi="Arial" w:cs="Arial"/>
                <w:sz w:val="22"/>
                <w:lang w:eastAsia="en-AU"/>
              </w:rPr>
              <w:t xml:space="preserve"> determine the best value </w:t>
            </w:r>
            <w:r w:rsidR="00EF4398">
              <w:rPr>
                <w:rFonts w:ascii="Arial" w:eastAsia="Times New Roman" w:hAnsi="Arial" w:cs="Arial"/>
                <w:sz w:val="22"/>
                <w:lang w:eastAsia="en-AU"/>
              </w:rPr>
              <w:t>fares for any travel requirements.</w:t>
            </w:r>
            <w:r w:rsidR="00A166D0">
              <w:rPr>
                <w:rFonts w:ascii="Arial" w:eastAsia="Times New Roman" w:hAnsi="Arial" w:cs="Arial"/>
                <w:sz w:val="22"/>
                <w:lang w:eastAsia="en-AU"/>
              </w:rPr>
              <w:t xml:space="preserve"> Be specific and outline </w:t>
            </w:r>
            <w:r w:rsidR="005375E6">
              <w:rPr>
                <w:rFonts w:ascii="Arial" w:eastAsia="Times New Roman" w:hAnsi="Arial" w:cs="Arial"/>
                <w:sz w:val="22"/>
                <w:lang w:eastAsia="en-AU"/>
              </w:rPr>
              <w:t xml:space="preserve">fare class and fare type restrictions where possible. </w:t>
            </w:r>
          </w:p>
          <w:p w14:paraId="6E271F5F" w14:textId="77777777" w:rsidR="00F330C0" w:rsidRDefault="00F330C0" w:rsidP="00BF0B89">
            <w:pPr>
              <w:spacing w:after="0"/>
              <w:jc w:val="left"/>
              <w:textAlignment w:val="baseline"/>
              <w:rPr>
                <w:rFonts w:ascii="Arial" w:eastAsia="Times New Roman" w:hAnsi="Arial" w:cs="Arial"/>
                <w:i/>
                <w:iCs/>
                <w:sz w:val="22"/>
                <w:lang w:eastAsia="en-AU"/>
              </w:rPr>
            </w:pPr>
          </w:p>
          <w:p w14:paraId="7B3F674D" w14:textId="3A07CA33" w:rsidR="00F330C0" w:rsidRPr="005375E6" w:rsidRDefault="00F330C0" w:rsidP="00BF0B89">
            <w:pPr>
              <w:spacing w:after="0"/>
              <w:jc w:val="left"/>
              <w:textAlignment w:val="baseline"/>
              <w:rPr>
                <w:rFonts w:ascii="Arial" w:eastAsia="Times New Roman" w:hAnsi="Arial" w:cs="Arial"/>
                <w:i/>
                <w:iCs/>
                <w:color w:val="A6A6A6" w:themeColor="background1" w:themeShade="A6"/>
                <w:sz w:val="22"/>
                <w:lang w:eastAsia="en-AU"/>
              </w:rPr>
            </w:pPr>
            <w:r w:rsidRPr="005375E6">
              <w:rPr>
                <w:rFonts w:ascii="Arial" w:eastAsia="Times New Roman" w:hAnsi="Arial" w:cs="Arial"/>
                <w:i/>
                <w:iCs/>
                <w:color w:val="A6A6A6" w:themeColor="background1" w:themeShade="A6"/>
                <w:sz w:val="22"/>
                <w:lang w:eastAsia="en-AU"/>
              </w:rPr>
              <w:t xml:space="preserve">Example: </w:t>
            </w:r>
          </w:p>
          <w:p w14:paraId="2598D13C" w14:textId="321BC37B" w:rsidR="00BF0B89" w:rsidRPr="00BF0B89" w:rsidRDefault="00BF0B89" w:rsidP="00BF0B89">
            <w:pPr>
              <w:spacing w:after="0"/>
              <w:jc w:val="left"/>
              <w:textAlignment w:val="baseline"/>
              <w:rPr>
                <w:rFonts w:ascii="Arial" w:eastAsia="Times New Roman" w:hAnsi="Arial" w:cs="Arial"/>
                <w:i/>
                <w:iCs/>
                <w:color w:val="A6A6A6" w:themeColor="background1" w:themeShade="A6"/>
                <w:sz w:val="22"/>
                <w:lang w:eastAsia="en-AU"/>
              </w:rPr>
            </w:pPr>
            <w:r w:rsidRPr="00BF0B89">
              <w:rPr>
                <w:rFonts w:ascii="Arial" w:eastAsia="Times New Roman" w:hAnsi="Arial" w:cs="Arial"/>
                <w:i/>
                <w:iCs/>
                <w:color w:val="A6A6A6" w:themeColor="background1" w:themeShade="A6"/>
                <w:sz w:val="22"/>
                <w:lang w:eastAsia="en-AU"/>
              </w:rPr>
              <w:t>Fare Class </w:t>
            </w:r>
          </w:p>
          <w:p w14:paraId="729FA803" w14:textId="77777777" w:rsidR="00BF0B89" w:rsidRPr="00BF0B89" w:rsidRDefault="00BF0B89" w:rsidP="00BF0B89">
            <w:pPr>
              <w:spacing w:after="0"/>
              <w:jc w:val="left"/>
              <w:textAlignment w:val="baseline"/>
              <w:rPr>
                <w:rFonts w:ascii="Arial" w:eastAsia="Times New Roman" w:hAnsi="Arial" w:cs="Arial"/>
                <w:i/>
                <w:iCs/>
                <w:color w:val="A6A6A6" w:themeColor="background1" w:themeShade="A6"/>
                <w:sz w:val="22"/>
                <w:lang w:eastAsia="en-AU"/>
              </w:rPr>
            </w:pPr>
            <w:r w:rsidRPr="00BF0B89">
              <w:rPr>
                <w:rFonts w:ascii="Arial" w:eastAsia="Times New Roman" w:hAnsi="Arial" w:cs="Arial"/>
                <w:i/>
                <w:iCs/>
                <w:color w:val="A6A6A6" w:themeColor="background1" w:themeShade="A6"/>
                <w:sz w:val="22"/>
                <w:lang w:eastAsia="en-AU"/>
              </w:rPr>
              <w:t>All air travel must be the lowest practical Virgin Australia fare in economy class unless there is a business case or entitlement to travel business class. If the relevant delegate approves business class travel where there is no entitlement, the reasons for travel in that class must be documented in each instance. </w:t>
            </w:r>
          </w:p>
          <w:p w14:paraId="54A17086" w14:textId="77777777" w:rsidR="00BF0B89" w:rsidRPr="005375E6" w:rsidRDefault="00BF0B89" w:rsidP="00BF0B89">
            <w:pPr>
              <w:spacing w:after="0"/>
              <w:jc w:val="left"/>
              <w:textAlignment w:val="baseline"/>
              <w:rPr>
                <w:rFonts w:ascii="Arial" w:eastAsia="Times New Roman" w:hAnsi="Arial" w:cs="Arial"/>
                <w:i/>
                <w:iCs/>
                <w:color w:val="A6A6A6" w:themeColor="background1" w:themeShade="A6"/>
                <w:sz w:val="22"/>
                <w:lang w:eastAsia="en-AU"/>
              </w:rPr>
            </w:pPr>
          </w:p>
          <w:p w14:paraId="71FD6449" w14:textId="17F2B1F3" w:rsidR="00BF0B89" w:rsidRPr="00BF0B89" w:rsidRDefault="00BF0B89" w:rsidP="00BF0B89">
            <w:pPr>
              <w:spacing w:after="0"/>
              <w:jc w:val="left"/>
              <w:textAlignment w:val="baseline"/>
              <w:rPr>
                <w:rFonts w:ascii="Arial" w:eastAsia="Times New Roman" w:hAnsi="Arial" w:cs="Arial"/>
                <w:i/>
                <w:iCs/>
                <w:color w:val="A6A6A6" w:themeColor="background1" w:themeShade="A6"/>
                <w:sz w:val="22"/>
                <w:lang w:eastAsia="en-AU"/>
              </w:rPr>
            </w:pPr>
            <w:r w:rsidRPr="00BF0B89">
              <w:rPr>
                <w:rFonts w:ascii="Arial" w:eastAsia="Times New Roman" w:hAnsi="Arial" w:cs="Arial"/>
                <w:i/>
                <w:iCs/>
                <w:color w:val="A6A6A6" w:themeColor="background1" w:themeShade="A6"/>
                <w:sz w:val="22"/>
                <w:lang w:eastAsia="en-AU"/>
              </w:rPr>
              <w:t>Fare type </w:t>
            </w:r>
          </w:p>
          <w:p w14:paraId="20FD45A0" w14:textId="32574D90" w:rsidR="00BF0B89" w:rsidRPr="00BF0B89" w:rsidRDefault="00BF0B89" w:rsidP="00BF0B89">
            <w:pPr>
              <w:spacing w:after="0"/>
              <w:jc w:val="left"/>
              <w:textAlignment w:val="baseline"/>
              <w:rPr>
                <w:rFonts w:ascii="Arial" w:eastAsia="Times New Roman" w:hAnsi="Arial" w:cs="Arial"/>
                <w:i/>
                <w:iCs/>
                <w:color w:val="A6A6A6" w:themeColor="background1" w:themeShade="A6"/>
                <w:sz w:val="22"/>
                <w:lang w:eastAsia="en-AU"/>
              </w:rPr>
            </w:pPr>
            <w:r w:rsidRPr="00BF0B89">
              <w:rPr>
                <w:rFonts w:ascii="Arial" w:eastAsia="Times New Roman" w:hAnsi="Arial" w:cs="Arial"/>
                <w:i/>
                <w:iCs/>
                <w:color w:val="A6A6A6" w:themeColor="background1" w:themeShade="A6"/>
                <w:sz w:val="22"/>
                <w:lang w:eastAsia="en-AU"/>
              </w:rPr>
              <w:t xml:space="preserve">Where there is a high degree of certainty for required arrival or departure times, </w:t>
            </w:r>
            <w:r w:rsidR="0096328D" w:rsidRPr="0096328D">
              <w:rPr>
                <w:rFonts w:ascii="Arial" w:eastAsia="Times New Roman" w:hAnsi="Arial" w:cs="Arial"/>
                <w:i/>
                <w:iCs/>
                <w:color w:val="A6A6A6" w:themeColor="background1" w:themeShade="A6"/>
                <w:sz w:val="22"/>
                <w:lang w:eastAsia="en-AU"/>
              </w:rPr>
              <w:t>Travellers/Travel Bookers</w:t>
            </w:r>
            <w:r w:rsidRPr="00BF0B89">
              <w:rPr>
                <w:rFonts w:ascii="Arial" w:eastAsia="Times New Roman" w:hAnsi="Arial" w:cs="Arial"/>
                <w:i/>
                <w:iCs/>
                <w:color w:val="A6A6A6" w:themeColor="background1" w:themeShade="A6"/>
                <w:sz w:val="22"/>
                <w:lang w:eastAsia="en-AU"/>
              </w:rPr>
              <w:t xml:space="preserve"> must assess all fares and consider restricted fare types. Where there is a possibility that a scheduled meeting will not proceed, or there is uncertainty around the time that a scheduled meeting may conclude, </w:t>
            </w:r>
            <w:r w:rsidR="008C5B00" w:rsidRPr="008C5B00">
              <w:rPr>
                <w:rFonts w:ascii="Arial" w:eastAsia="Times New Roman" w:hAnsi="Arial" w:cs="Arial"/>
                <w:i/>
                <w:iCs/>
                <w:color w:val="A6A6A6" w:themeColor="background1" w:themeShade="A6"/>
                <w:sz w:val="22"/>
                <w:lang w:eastAsia="en-AU"/>
              </w:rPr>
              <w:t>Travellers/Travel Bookers</w:t>
            </w:r>
            <w:r w:rsidRPr="00BF0B89">
              <w:rPr>
                <w:rFonts w:ascii="Arial" w:eastAsia="Times New Roman" w:hAnsi="Arial" w:cs="Arial"/>
                <w:i/>
                <w:iCs/>
                <w:color w:val="A6A6A6" w:themeColor="background1" w:themeShade="A6"/>
                <w:sz w:val="22"/>
                <w:lang w:eastAsia="en-AU"/>
              </w:rPr>
              <w:t xml:space="preserve"> must consider whether the additional cost of flexible fares outweighs the cost of possible changes or cancellation fees. </w:t>
            </w:r>
          </w:p>
          <w:p w14:paraId="16CB451A" w14:textId="77777777" w:rsidR="0055647B" w:rsidRPr="00F53E31" w:rsidRDefault="0055647B" w:rsidP="0055647B">
            <w:pPr>
              <w:pStyle w:val="paragraph"/>
              <w:tabs>
                <w:tab w:val="left" w:pos="2456"/>
              </w:tabs>
              <w:spacing w:before="0" w:beforeAutospacing="0" w:after="0" w:afterAutospacing="0"/>
              <w:textAlignment w:val="baseline"/>
              <w:rPr>
                <w:rFonts w:ascii="Arial" w:hAnsi="Arial" w:cs="Arial"/>
                <w:b/>
                <w:bCs/>
              </w:rPr>
            </w:pPr>
          </w:p>
        </w:tc>
      </w:tr>
      <w:tr w:rsidR="00823DFA" w:rsidRPr="00F53E31" w14:paraId="43A9CB77" w14:textId="77777777" w:rsidTr="007B63EB">
        <w:trPr>
          <w:trHeight w:val="720"/>
        </w:trPr>
        <w:tc>
          <w:tcPr>
            <w:tcW w:w="3256" w:type="dxa"/>
            <w:vAlign w:val="center"/>
          </w:tcPr>
          <w:p w14:paraId="6D712A1B" w14:textId="77FF01F5" w:rsidR="00823DFA" w:rsidRPr="00F53E31" w:rsidRDefault="00D95B0F" w:rsidP="00F21DB7">
            <w:pPr>
              <w:pStyle w:val="paragraph"/>
              <w:tabs>
                <w:tab w:val="left" w:pos="2456"/>
              </w:tabs>
              <w:spacing w:before="0" w:beforeAutospacing="0" w:after="0" w:afterAutospacing="0"/>
              <w:textAlignment w:val="baseline"/>
              <w:rPr>
                <w:rFonts w:ascii="Arial" w:hAnsi="Arial" w:cs="Arial"/>
                <w:b/>
                <w:bCs/>
              </w:rPr>
            </w:pPr>
            <w:r w:rsidRPr="00F53E31">
              <w:rPr>
                <w:rFonts w:ascii="Arial" w:hAnsi="Arial" w:cs="Arial"/>
                <w:b/>
                <w:bCs/>
              </w:rPr>
              <w:lastRenderedPageBreak/>
              <w:t>Reward and Loyalty Points</w:t>
            </w:r>
          </w:p>
        </w:tc>
        <w:tc>
          <w:tcPr>
            <w:tcW w:w="7200" w:type="dxa"/>
          </w:tcPr>
          <w:p w14:paraId="13F72EFD" w14:textId="77D56ED8" w:rsidR="00BF0B89" w:rsidRPr="00D75E43" w:rsidRDefault="00D60DB7" w:rsidP="0055647B">
            <w:pPr>
              <w:pStyle w:val="paragraph"/>
              <w:tabs>
                <w:tab w:val="left" w:pos="2456"/>
              </w:tabs>
              <w:spacing w:before="0" w:beforeAutospacing="0" w:after="0" w:afterAutospacing="0"/>
              <w:textAlignment w:val="baseline"/>
              <w:rPr>
                <w:rStyle w:val="normaltextrun"/>
                <w:rFonts w:ascii="Arial" w:hAnsi="Arial" w:cs="Arial"/>
                <w:color w:val="000000"/>
                <w:shd w:val="clear" w:color="auto" w:fill="FFFFFF"/>
              </w:rPr>
            </w:pPr>
            <w:r w:rsidRPr="00D75E43">
              <w:rPr>
                <w:rStyle w:val="normaltextrun"/>
                <w:rFonts w:ascii="Arial" w:hAnsi="Arial" w:cs="Arial"/>
                <w:color w:val="000000"/>
                <w:shd w:val="clear" w:color="auto" w:fill="FFFFFF"/>
              </w:rPr>
              <w:t>Outline</w:t>
            </w:r>
            <w:r w:rsidR="00035A7B" w:rsidRPr="00D75E43">
              <w:rPr>
                <w:rStyle w:val="normaltextrun"/>
                <w:rFonts w:ascii="Arial" w:hAnsi="Arial" w:cs="Arial"/>
                <w:color w:val="000000"/>
                <w:shd w:val="clear" w:color="auto" w:fill="FFFFFF"/>
              </w:rPr>
              <w:t xml:space="preserve"> any Loyalty programs </w:t>
            </w:r>
            <w:r w:rsidR="007906A0" w:rsidRPr="00D75E43">
              <w:rPr>
                <w:rStyle w:val="normaltextrun"/>
                <w:rFonts w:ascii="Arial" w:hAnsi="Arial" w:cs="Arial"/>
                <w:color w:val="000000"/>
                <w:shd w:val="clear" w:color="auto" w:fill="FFFFFF"/>
              </w:rPr>
              <w:t>that you</w:t>
            </w:r>
            <w:r w:rsidR="008C5B00">
              <w:rPr>
                <w:rStyle w:val="normaltextrun"/>
                <w:rFonts w:ascii="Arial" w:hAnsi="Arial" w:cs="Arial"/>
                <w:color w:val="000000"/>
                <w:shd w:val="clear" w:color="auto" w:fill="FFFFFF"/>
              </w:rPr>
              <w:t>r Travellers</w:t>
            </w:r>
            <w:r w:rsidR="00EC0A16" w:rsidRPr="00D75E43">
              <w:rPr>
                <w:rStyle w:val="normaltextrun"/>
                <w:rFonts w:ascii="Arial" w:hAnsi="Arial" w:cs="Arial"/>
                <w:color w:val="000000"/>
                <w:shd w:val="clear" w:color="auto" w:fill="FFFFFF"/>
              </w:rPr>
              <w:t xml:space="preserve"> can leverage to earn Points and Reward</w:t>
            </w:r>
            <w:r w:rsidR="00352828" w:rsidRPr="00D75E43">
              <w:rPr>
                <w:rStyle w:val="normaltextrun"/>
                <w:rFonts w:ascii="Arial" w:hAnsi="Arial" w:cs="Arial"/>
                <w:color w:val="000000"/>
                <w:shd w:val="clear" w:color="auto" w:fill="FFFFFF"/>
              </w:rPr>
              <w:t xml:space="preserve">s. These may be with airline </w:t>
            </w:r>
            <w:r w:rsidR="00EB53C9">
              <w:rPr>
                <w:rStyle w:val="normaltextrun"/>
                <w:rFonts w:ascii="Arial" w:hAnsi="Arial" w:cs="Arial"/>
                <w:color w:val="000000"/>
                <w:shd w:val="clear" w:color="auto" w:fill="FFFFFF"/>
              </w:rPr>
              <w:t>f</w:t>
            </w:r>
            <w:r w:rsidR="00352828" w:rsidRPr="00D75E43">
              <w:rPr>
                <w:rStyle w:val="normaltextrun"/>
                <w:rFonts w:ascii="Arial" w:hAnsi="Arial" w:cs="Arial"/>
                <w:color w:val="000000"/>
                <w:shd w:val="clear" w:color="auto" w:fill="FFFFFF"/>
              </w:rPr>
              <w:t xml:space="preserve">requent </w:t>
            </w:r>
            <w:r w:rsidR="00EB53C9">
              <w:rPr>
                <w:rStyle w:val="normaltextrun"/>
                <w:rFonts w:ascii="Arial" w:hAnsi="Arial" w:cs="Arial"/>
                <w:color w:val="000000"/>
                <w:shd w:val="clear" w:color="auto" w:fill="FFFFFF"/>
              </w:rPr>
              <w:t>f</w:t>
            </w:r>
            <w:r w:rsidR="00352828" w:rsidRPr="00D75E43">
              <w:rPr>
                <w:rStyle w:val="normaltextrun"/>
                <w:rFonts w:ascii="Arial" w:hAnsi="Arial" w:cs="Arial"/>
                <w:color w:val="000000"/>
                <w:shd w:val="clear" w:color="auto" w:fill="FFFFFF"/>
              </w:rPr>
              <w:t>lye</w:t>
            </w:r>
            <w:r w:rsidR="00503258">
              <w:rPr>
                <w:rStyle w:val="normaltextrun"/>
                <w:rFonts w:ascii="Arial" w:hAnsi="Arial" w:cs="Arial"/>
                <w:color w:val="000000"/>
                <w:shd w:val="clear" w:color="auto" w:fill="FFFFFF"/>
              </w:rPr>
              <w:t>r programs</w:t>
            </w:r>
            <w:r w:rsidR="00352828" w:rsidRPr="00D75E43">
              <w:rPr>
                <w:rStyle w:val="normaltextrun"/>
                <w:rFonts w:ascii="Arial" w:hAnsi="Arial" w:cs="Arial"/>
                <w:color w:val="000000"/>
                <w:shd w:val="clear" w:color="auto" w:fill="FFFFFF"/>
              </w:rPr>
              <w:t>, or with hotel partners.</w:t>
            </w:r>
          </w:p>
          <w:p w14:paraId="4A273B31" w14:textId="77777777" w:rsidR="005375E6" w:rsidRPr="00D75E43" w:rsidRDefault="005375E6" w:rsidP="0055647B">
            <w:pPr>
              <w:pStyle w:val="paragraph"/>
              <w:tabs>
                <w:tab w:val="left" w:pos="2456"/>
              </w:tabs>
              <w:spacing w:before="0" w:beforeAutospacing="0" w:after="0" w:afterAutospacing="0"/>
              <w:textAlignment w:val="baseline"/>
              <w:rPr>
                <w:rStyle w:val="normaltextrun"/>
                <w:rFonts w:ascii="Arial" w:hAnsi="Arial" w:cs="Arial"/>
                <w:color w:val="000000"/>
                <w:shd w:val="clear" w:color="auto" w:fill="FFFFFF"/>
              </w:rPr>
            </w:pPr>
          </w:p>
          <w:p w14:paraId="296931D7" w14:textId="5F9E17A0" w:rsidR="00823DFA" w:rsidRPr="00D75E43" w:rsidRDefault="00D60DB7" w:rsidP="00D60DB7">
            <w:pPr>
              <w:spacing w:after="0"/>
              <w:jc w:val="left"/>
              <w:textAlignment w:val="baseline"/>
              <w:rPr>
                <w:rFonts w:ascii="Arial" w:hAnsi="Arial" w:cs="Arial"/>
                <w:b/>
                <w:bCs/>
                <w:i/>
                <w:iCs/>
                <w:sz w:val="22"/>
              </w:rPr>
            </w:pPr>
            <w:r w:rsidRPr="00D75E43">
              <w:rPr>
                <w:rFonts w:ascii="Arial" w:eastAsia="Times New Roman" w:hAnsi="Arial" w:cs="Arial"/>
                <w:i/>
                <w:iCs/>
                <w:color w:val="A6A6A6" w:themeColor="background1" w:themeShade="A6"/>
                <w:sz w:val="22"/>
                <w:lang w:eastAsia="en-AU"/>
              </w:rPr>
              <w:t>Example:</w:t>
            </w:r>
            <w:r w:rsidR="00BF0B89" w:rsidRPr="00D75E43">
              <w:rPr>
                <w:rFonts w:ascii="Arial" w:eastAsia="Times New Roman" w:hAnsi="Arial" w:cs="Arial"/>
                <w:i/>
                <w:iCs/>
                <w:color w:val="A6A6A6" w:themeColor="background1" w:themeShade="A6"/>
                <w:sz w:val="22"/>
                <w:lang w:eastAsia="en-AU"/>
              </w:rPr>
              <w:t xml:space="preserve"> </w:t>
            </w:r>
            <w:r w:rsidR="008C5B00">
              <w:rPr>
                <w:rFonts w:ascii="Arial" w:eastAsia="Times New Roman" w:hAnsi="Arial" w:cs="Arial"/>
                <w:i/>
                <w:iCs/>
                <w:color w:val="A6A6A6" w:themeColor="background1" w:themeShade="A6"/>
                <w:sz w:val="22"/>
                <w:lang w:eastAsia="en-AU"/>
              </w:rPr>
              <w:t>Travellers c</w:t>
            </w:r>
            <w:r w:rsidR="00BF0B89" w:rsidRPr="00D75E43">
              <w:rPr>
                <w:rFonts w:ascii="Arial" w:eastAsia="Times New Roman" w:hAnsi="Arial" w:cs="Arial"/>
                <w:i/>
                <w:iCs/>
                <w:color w:val="A6A6A6" w:themeColor="background1" w:themeShade="A6"/>
                <w:sz w:val="22"/>
                <w:lang w:eastAsia="en-AU"/>
              </w:rPr>
              <w:t>an accrue Velocity Points to their personal Veloci</w:t>
            </w:r>
            <w:r w:rsidR="00EB53C9">
              <w:rPr>
                <w:rFonts w:ascii="Arial" w:eastAsia="Times New Roman" w:hAnsi="Arial" w:cs="Arial"/>
                <w:i/>
                <w:iCs/>
                <w:color w:val="A6A6A6" w:themeColor="background1" w:themeShade="A6"/>
                <w:sz w:val="22"/>
                <w:lang w:eastAsia="en-AU"/>
              </w:rPr>
              <w:t>ty Frequent Flyer</w:t>
            </w:r>
            <w:r w:rsidR="00BF0B89" w:rsidRPr="00D75E43">
              <w:rPr>
                <w:rFonts w:ascii="Arial" w:eastAsia="Times New Roman" w:hAnsi="Arial" w:cs="Arial"/>
                <w:i/>
                <w:iCs/>
                <w:color w:val="A6A6A6" w:themeColor="background1" w:themeShade="A6"/>
                <w:sz w:val="22"/>
                <w:lang w:eastAsia="en-AU"/>
              </w:rPr>
              <w:t xml:space="preserve"> Memberships when conducting business travel</w:t>
            </w:r>
            <w:r w:rsidR="007906A0" w:rsidRPr="00D75E43">
              <w:rPr>
                <w:rFonts w:ascii="Arial" w:eastAsia="Times New Roman" w:hAnsi="Arial" w:cs="Arial"/>
                <w:i/>
                <w:iCs/>
                <w:color w:val="A6A6A6" w:themeColor="background1" w:themeShade="A6"/>
                <w:sz w:val="22"/>
                <w:lang w:eastAsia="en-AU"/>
              </w:rPr>
              <w:t xml:space="preserve"> with Virgin Australia (and partner airlines)</w:t>
            </w:r>
            <w:r w:rsidR="00BF0B89" w:rsidRPr="00D75E43">
              <w:rPr>
                <w:rFonts w:ascii="Arial" w:eastAsia="Times New Roman" w:hAnsi="Arial" w:cs="Arial"/>
                <w:i/>
                <w:iCs/>
                <w:color w:val="A6A6A6" w:themeColor="background1" w:themeShade="A6"/>
                <w:sz w:val="22"/>
                <w:lang w:eastAsia="en-AU"/>
              </w:rPr>
              <w:t xml:space="preserve">. Please ensure you have provided the relevant delegate/travel booker your </w:t>
            </w:r>
            <w:r w:rsidR="00E402B9">
              <w:rPr>
                <w:rFonts w:ascii="Arial" w:eastAsia="Times New Roman" w:hAnsi="Arial" w:cs="Arial"/>
                <w:i/>
                <w:iCs/>
                <w:color w:val="A6A6A6" w:themeColor="background1" w:themeShade="A6"/>
                <w:sz w:val="22"/>
                <w:lang w:eastAsia="en-AU"/>
              </w:rPr>
              <w:t>V</w:t>
            </w:r>
            <w:r w:rsidR="00BF0B89" w:rsidRPr="00D75E43">
              <w:rPr>
                <w:rFonts w:ascii="Arial" w:eastAsia="Times New Roman" w:hAnsi="Arial" w:cs="Arial"/>
                <w:i/>
                <w:iCs/>
                <w:color w:val="A6A6A6" w:themeColor="background1" w:themeShade="A6"/>
                <w:sz w:val="22"/>
                <w:lang w:eastAsia="en-AU"/>
              </w:rPr>
              <w:t>elocity number</w:t>
            </w:r>
            <w:r w:rsidR="001A51D6" w:rsidRPr="00D75E43">
              <w:rPr>
                <w:rFonts w:ascii="Arial" w:eastAsia="Times New Roman" w:hAnsi="Arial" w:cs="Arial"/>
                <w:i/>
                <w:iCs/>
                <w:color w:val="A6A6A6" w:themeColor="background1" w:themeShade="A6"/>
                <w:sz w:val="22"/>
                <w:lang w:eastAsia="en-AU"/>
              </w:rPr>
              <w:t xml:space="preserve">. If not already a member, </w:t>
            </w:r>
            <w:r w:rsidR="0051585E">
              <w:rPr>
                <w:rFonts w:ascii="Arial" w:eastAsia="Times New Roman" w:hAnsi="Arial" w:cs="Arial"/>
                <w:i/>
                <w:iCs/>
                <w:color w:val="A6A6A6" w:themeColor="background1" w:themeShade="A6"/>
                <w:sz w:val="22"/>
                <w:lang w:eastAsia="en-AU"/>
              </w:rPr>
              <w:t xml:space="preserve">you can join </w:t>
            </w:r>
            <w:r w:rsidR="001A51D6" w:rsidRPr="00D75E43">
              <w:rPr>
                <w:rFonts w:ascii="Arial" w:eastAsia="Times New Roman" w:hAnsi="Arial" w:cs="Arial"/>
                <w:i/>
                <w:iCs/>
                <w:color w:val="A6A6A6" w:themeColor="background1" w:themeShade="A6"/>
                <w:sz w:val="22"/>
                <w:lang w:eastAsia="en-AU"/>
              </w:rPr>
              <w:t xml:space="preserve">Velocity Frequent Flyer at </w:t>
            </w:r>
            <w:hyperlink r:id="rId11" w:history="1">
              <w:r w:rsidR="001A51D6" w:rsidRPr="00D75E43">
                <w:rPr>
                  <w:rStyle w:val="Hyperlink"/>
                  <w:rFonts w:ascii="Arial" w:eastAsia="Times New Roman" w:hAnsi="Arial" w:cs="Arial"/>
                  <w:i/>
                  <w:iCs/>
                  <w:sz w:val="22"/>
                  <w:lang w:eastAsia="en-AU"/>
                  <w14:textFill>
                    <w14:solidFill>
                      <w14:srgbClr w14:val="0000FF">
                        <w14:lumMod w14:val="65000"/>
                      </w14:srgbClr>
                    </w14:solidFill>
                  </w14:textFill>
                </w:rPr>
                <w:t>www.velocityfrequentflyer.com</w:t>
              </w:r>
            </w:hyperlink>
            <w:r w:rsidR="001A51D6" w:rsidRPr="00D75E43">
              <w:rPr>
                <w:rFonts w:ascii="Arial" w:eastAsia="Times New Roman" w:hAnsi="Arial" w:cs="Arial"/>
                <w:i/>
                <w:iCs/>
                <w:color w:val="A6A6A6" w:themeColor="background1" w:themeShade="A6"/>
                <w:sz w:val="22"/>
                <w:lang w:eastAsia="en-AU"/>
              </w:rPr>
              <w:t xml:space="preserve">.  </w:t>
            </w:r>
          </w:p>
        </w:tc>
      </w:tr>
      <w:tr w:rsidR="00F53E31" w:rsidRPr="00F53E31" w14:paraId="0311C31A" w14:textId="77777777" w:rsidTr="00352828">
        <w:trPr>
          <w:trHeight w:val="1740"/>
        </w:trPr>
        <w:tc>
          <w:tcPr>
            <w:tcW w:w="3256" w:type="dxa"/>
            <w:vAlign w:val="center"/>
          </w:tcPr>
          <w:p w14:paraId="6E0B716F" w14:textId="760606BC" w:rsidR="00F53E31" w:rsidRPr="006B01A6" w:rsidRDefault="00F53E31" w:rsidP="00F21DB7">
            <w:pPr>
              <w:pStyle w:val="paragraph"/>
              <w:tabs>
                <w:tab w:val="left" w:pos="2456"/>
              </w:tabs>
              <w:spacing w:before="0" w:beforeAutospacing="0" w:after="0" w:afterAutospacing="0"/>
              <w:textAlignment w:val="baseline"/>
              <w:rPr>
                <w:rFonts w:ascii="Arial" w:hAnsi="Arial" w:cs="Arial"/>
                <w:b/>
                <w:bCs/>
              </w:rPr>
            </w:pPr>
            <w:r w:rsidRPr="006B01A6">
              <w:rPr>
                <w:rFonts w:ascii="Arial" w:hAnsi="Arial" w:cs="Arial"/>
                <w:b/>
                <w:bCs/>
              </w:rPr>
              <w:t xml:space="preserve">Accommodation </w:t>
            </w:r>
            <w:r w:rsidR="00F330C0" w:rsidRPr="006B01A6">
              <w:rPr>
                <w:rFonts w:ascii="Arial" w:hAnsi="Arial" w:cs="Arial"/>
                <w:b/>
                <w:bCs/>
              </w:rPr>
              <w:t>Selection</w:t>
            </w:r>
          </w:p>
        </w:tc>
        <w:tc>
          <w:tcPr>
            <w:tcW w:w="7200" w:type="dxa"/>
          </w:tcPr>
          <w:p w14:paraId="7D2BC7E9" w14:textId="2CE7D6DF" w:rsidR="00352828" w:rsidRPr="00D75E43" w:rsidRDefault="00BF288D" w:rsidP="0055647B">
            <w:pPr>
              <w:pStyle w:val="paragraph"/>
              <w:tabs>
                <w:tab w:val="left" w:pos="2456"/>
              </w:tabs>
              <w:spacing w:before="0" w:beforeAutospacing="0" w:after="0" w:afterAutospacing="0"/>
              <w:textAlignment w:val="baseline"/>
              <w:rPr>
                <w:rStyle w:val="normaltextrun"/>
                <w:rFonts w:ascii="Arial" w:hAnsi="Arial" w:cs="Arial"/>
                <w:color w:val="000000"/>
                <w:shd w:val="clear" w:color="auto" w:fill="FFFFFF"/>
              </w:rPr>
            </w:pPr>
            <w:r w:rsidRPr="00D75E43">
              <w:rPr>
                <w:rStyle w:val="normaltextrun"/>
                <w:rFonts w:ascii="Arial" w:hAnsi="Arial" w:cs="Arial"/>
                <w:color w:val="000000"/>
                <w:shd w:val="clear" w:color="auto" w:fill="FFFFFF"/>
              </w:rPr>
              <w:t>Outline if there is a preferred agreement for accommodation arrangements</w:t>
            </w:r>
            <w:r w:rsidR="001631EF" w:rsidRPr="00D75E43">
              <w:rPr>
                <w:rStyle w:val="normaltextrun"/>
                <w:rFonts w:ascii="Arial" w:hAnsi="Arial" w:cs="Arial"/>
                <w:color w:val="000000"/>
                <w:shd w:val="clear" w:color="auto" w:fill="FFFFFF"/>
              </w:rPr>
              <w:t xml:space="preserve"> when your team travel.</w:t>
            </w:r>
          </w:p>
          <w:p w14:paraId="290929B0" w14:textId="77777777" w:rsidR="00352828" w:rsidRPr="00D75E43" w:rsidRDefault="00352828" w:rsidP="0055647B">
            <w:pPr>
              <w:pStyle w:val="paragraph"/>
              <w:tabs>
                <w:tab w:val="left" w:pos="2456"/>
              </w:tabs>
              <w:spacing w:before="0" w:beforeAutospacing="0" w:after="0" w:afterAutospacing="0"/>
              <w:textAlignment w:val="baseline"/>
              <w:rPr>
                <w:rStyle w:val="normaltextrun"/>
                <w:rFonts w:ascii="Arial" w:hAnsi="Arial" w:cs="Arial"/>
                <w:color w:val="000000"/>
                <w:shd w:val="clear" w:color="auto" w:fill="FFFFFF"/>
              </w:rPr>
            </w:pPr>
          </w:p>
          <w:p w14:paraId="6EA27306" w14:textId="44E4364D" w:rsidR="007A379D" w:rsidRPr="00D75E43" w:rsidRDefault="0007618B" w:rsidP="00352828">
            <w:pPr>
              <w:spacing w:after="0"/>
              <w:jc w:val="left"/>
              <w:textAlignment w:val="baseline"/>
              <w:rPr>
                <w:rFonts w:ascii="Arial" w:eastAsia="Times New Roman" w:hAnsi="Arial" w:cs="Arial"/>
                <w:i/>
                <w:iCs/>
                <w:color w:val="A6A6A6" w:themeColor="background1" w:themeShade="A6"/>
                <w:sz w:val="22"/>
                <w:lang w:eastAsia="en-AU"/>
              </w:rPr>
            </w:pPr>
            <w:r w:rsidRPr="00D75E43">
              <w:rPr>
                <w:rFonts w:ascii="Arial" w:eastAsia="Times New Roman" w:hAnsi="Arial" w:cs="Arial"/>
                <w:i/>
                <w:iCs/>
                <w:color w:val="A6A6A6" w:themeColor="background1" w:themeShade="A6"/>
                <w:sz w:val="22"/>
                <w:lang w:eastAsia="en-AU"/>
              </w:rPr>
              <w:t>(</w:t>
            </w:r>
            <w:r w:rsidR="00352828" w:rsidRPr="006304A8">
              <w:rPr>
                <w:rFonts w:ascii="Arial" w:eastAsia="Times New Roman" w:hAnsi="Arial" w:cs="Arial"/>
                <w:i/>
                <w:iCs/>
                <w:color w:val="A6A6A6" w:themeColor="background1" w:themeShade="A6"/>
                <w:sz w:val="22"/>
                <w:lang w:eastAsia="en-AU"/>
              </w:rPr>
              <w:t>Business Name) has a preferr</w:t>
            </w:r>
            <w:r w:rsidR="00B90D38" w:rsidRPr="00D75E43">
              <w:rPr>
                <w:rFonts w:ascii="Arial" w:eastAsia="Times New Roman" w:hAnsi="Arial" w:cs="Arial"/>
                <w:i/>
                <w:iCs/>
                <w:color w:val="A6A6A6" w:themeColor="background1" w:themeShade="A6"/>
                <w:sz w:val="22"/>
                <w:lang w:eastAsia="en-AU"/>
              </w:rPr>
              <w:t xml:space="preserve">ed arrangement with </w:t>
            </w:r>
            <w:r w:rsidR="006A7F57">
              <w:rPr>
                <w:rFonts w:ascii="Arial" w:eastAsia="Times New Roman" w:hAnsi="Arial" w:cs="Arial"/>
                <w:i/>
                <w:iCs/>
                <w:color w:val="A6A6A6" w:themeColor="background1" w:themeShade="A6"/>
                <w:sz w:val="22"/>
                <w:lang w:eastAsia="en-AU"/>
              </w:rPr>
              <w:t>(Insert Hotel Chain)</w:t>
            </w:r>
            <w:r w:rsidR="00B90D38" w:rsidRPr="00D75E43">
              <w:rPr>
                <w:rFonts w:ascii="Arial" w:eastAsia="Times New Roman" w:hAnsi="Arial" w:cs="Arial"/>
                <w:i/>
                <w:iCs/>
                <w:color w:val="A6A6A6" w:themeColor="background1" w:themeShade="A6"/>
                <w:sz w:val="22"/>
                <w:lang w:eastAsia="en-AU"/>
              </w:rPr>
              <w:t xml:space="preserve"> Hotel</w:t>
            </w:r>
            <w:r w:rsidR="007A379D" w:rsidRPr="00D75E43">
              <w:rPr>
                <w:rFonts w:ascii="Arial" w:eastAsia="Times New Roman" w:hAnsi="Arial" w:cs="Arial"/>
                <w:i/>
                <w:iCs/>
                <w:color w:val="A6A6A6" w:themeColor="background1" w:themeShade="A6"/>
                <w:sz w:val="22"/>
                <w:lang w:eastAsia="en-AU"/>
              </w:rPr>
              <w:t xml:space="preserve">s. </w:t>
            </w:r>
          </w:p>
          <w:p w14:paraId="58EFB735" w14:textId="61153290" w:rsidR="00352828" w:rsidRPr="006304A8" w:rsidRDefault="00352828" w:rsidP="00352828">
            <w:pPr>
              <w:spacing w:after="0"/>
              <w:jc w:val="left"/>
              <w:textAlignment w:val="baseline"/>
              <w:rPr>
                <w:rFonts w:ascii="Arial" w:eastAsia="Times New Roman" w:hAnsi="Arial" w:cs="Arial"/>
                <w:i/>
                <w:iCs/>
                <w:color w:val="A6A6A6" w:themeColor="background1" w:themeShade="A6"/>
                <w:sz w:val="22"/>
                <w:lang w:eastAsia="en-AU"/>
              </w:rPr>
            </w:pPr>
          </w:p>
          <w:p w14:paraId="7F54626A" w14:textId="6C90E68D" w:rsidR="00352828" w:rsidRPr="00D75E43" w:rsidRDefault="00352828" w:rsidP="00352828">
            <w:pPr>
              <w:spacing w:after="0"/>
              <w:jc w:val="left"/>
              <w:textAlignment w:val="baseline"/>
              <w:rPr>
                <w:rFonts w:ascii="Arial" w:eastAsia="Times New Roman" w:hAnsi="Arial" w:cs="Arial"/>
                <w:i/>
                <w:iCs/>
                <w:color w:val="A6A6A6" w:themeColor="background1" w:themeShade="A6"/>
                <w:sz w:val="22"/>
                <w:lang w:eastAsia="en-AU"/>
              </w:rPr>
            </w:pPr>
            <w:r w:rsidRPr="006304A8">
              <w:rPr>
                <w:rFonts w:ascii="Arial" w:eastAsia="Times New Roman" w:hAnsi="Arial" w:cs="Arial"/>
                <w:i/>
                <w:iCs/>
                <w:color w:val="A6A6A6" w:themeColor="background1" w:themeShade="A6"/>
                <w:sz w:val="22"/>
                <w:lang w:eastAsia="en-AU"/>
              </w:rPr>
              <w:t xml:space="preserve">When undertaking business </w:t>
            </w:r>
            <w:r w:rsidR="007A379D" w:rsidRPr="00D75E43">
              <w:rPr>
                <w:rFonts w:ascii="Arial" w:eastAsia="Times New Roman" w:hAnsi="Arial" w:cs="Arial"/>
                <w:i/>
                <w:iCs/>
                <w:color w:val="A6A6A6" w:themeColor="background1" w:themeShade="A6"/>
                <w:sz w:val="22"/>
                <w:lang w:eastAsia="en-AU"/>
              </w:rPr>
              <w:t xml:space="preserve">travel, </w:t>
            </w:r>
            <w:r w:rsidR="008C5B00" w:rsidRPr="008C5B00">
              <w:rPr>
                <w:rFonts w:ascii="Arial" w:eastAsia="Times New Roman" w:hAnsi="Arial" w:cs="Arial"/>
                <w:i/>
                <w:iCs/>
                <w:color w:val="A6A6A6" w:themeColor="background1" w:themeShade="A6"/>
                <w:sz w:val="22"/>
                <w:lang w:eastAsia="en-AU"/>
              </w:rPr>
              <w:t>Travellers/Travel Bookers</w:t>
            </w:r>
            <w:r w:rsidRPr="006304A8">
              <w:rPr>
                <w:rFonts w:ascii="Arial" w:eastAsia="Times New Roman" w:hAnsi="Arial" w:cs="Arial"/>
                <w:i/>
                <w:iCs/>
                <w:color w:val="A6A6A6" w:themeColor="background1" w:themeShade="A6"/>
                <w:sz w:val="22"/>
                <w:lang w:eastAsia="en-AU"/>
              </w:rPr>
              <w:t xml:space="preserve"> must select </w:t>
            </w:r>
            <w:r w:rsidR="007A379D" w:rsidRPr="00D75E43">
              <w:rPr>
                <w:rFonts w:ascii="Arial" w:eastAsia="Times New Roman" w:hAnsi="Arial" w:cs="Arial"/>
                <w:i/>
                <w:iCs/>
                <w:color w:val="A6A6A6" w:themeColor="background1" w:themeShade="A6"/>
                <w:sz w:val="22"/>
                <w:lang w:eastAsia="en-AU"/>
              </w:rPr>
              <w:t xml:space="preserve">a hotel from the </w:t>
            </w:r>
            <w:r w:rsidR="00D57EED">
              <w:rPr>
                <w:rFonts w:ascii="Arial" w:eastAsia="Times New Roman" w:hAnsi="Arial" w:cs="Arial"/>
                <w:i/>
                <w:iCs/>
                <w:color w:val="A6A6A6" w:themeColor="background1" w:themeShade="A6"/>
                <w:sz w:val="22"/>
                <w:lang w:eastAsia="en-AU"/>
              </w:rPr>
              <w:t>(Insert hotel Chain)</w:t>
            </w:r>
            <w:r w:rsidR="007A379D" w:rsidRPr="00D75E43">
              <w:rPr>
                <w:rFonts w:ascii="Arial" w:eastAsia="Times New Roman" w:hAnsi="Arial" w:cs="Arial"/>
                <w:i/>
                <w:iCs/>
                <w:color w:val="A6A6A6" w:themeColor="background1" w:themeShade="A6"/>
                <w:sz w:val="22"/>
                <w:lang w:eastAsia="en-AU"/>
              </w:rPr>
              <w:t xml:space="preserve"> Grou</w:t>
            </w:r>
            <w:r w:rsidR="001631EF" w:rsidRPr="00D75E43">
              <w:rPr>
                <w:rFonts w:ascii="Arial" w:eastAsia="Times New Roman" w:hAnsi="Arial" w:cs="Arial"/>
                <w:i/>
                <w:iCs/>
                <w:color w:val="A6A6A6" w:themeColor="background1" w:themeShade="A6"/>
                <w:sz w:val="22"/>
                <w:lang w:eastAsia="en-AU"/>
              </w:rPr>
              <w:t xml:space="preserve">p selecting </w:t>
            </w:r>
            <w:r w:rsidR="00D57EED">
              <w:rPr>
                <w:rFonts w:ascii="Arial" w:eastAsia="Times New Roman" w:hAnsi="Arial" w:cs="Arial"/>
                <w:i/>
                <w:iCs/>
                <w:color w:val="A6A6A6" w:themeColor="background1" w:themeShade="A6"/>
                <w:sz w:val="22"/>
                <w:lang w:eastAsia="en-AU"/>
              </w:rPr>
              <w:t>(</w:t>
            </w:r>
            <w:r w:rsidR="003B0830" w:rsidRPr="00D75E43">
              <w:rPr>
                <w:rFonts w:ascii="Arial" w:eastAsia="Times New Roman" w:hAnsi="Arial" w:cs="Arial"/>
                <w:i/>
                <w:iCs/>
                <w:color w:val="A6A6A6" w:themeColor="background1" w:themeShade="A6"/>
                <w:sz w:val="22"/>
                <w:lang w:eastAsia="en-AU"/>
              </w:rPr>
              <w:t>Room Type</w:t>
            </w:r>
            <w:r w:rsidR="00D57EED">
              <w:rPr>
                <w:rFonts w:ascii="Arial" w:eastAsia="Times New Roman" w:hAnsi="Arial" w:cs="Arial"/>
                <w:i/>
                <w:iCs/>
                <w:color w:val="A6A6A6" w:themeColor="background1" w:themeShade="A6"/>
                <w:sz w:val="22"/>
                <w:lang w:eastAsia="en-AU"/>
              </w:rPr>
              <w:t xml:space="preserve">) </w:t>
            </w:r>
            <w:r w:rsidR="00E44BF4">
              <w:rPr>
                <w:rFonts w:ascii="Arial" w:eastAsia="Times New Roman" w:hAnsi="Arial" w:cs="Arial"/>
                <w:i/>
                <w:iCs/>
                <w:color w:val="A6A6A6" w:themeColor="background1" w:themeShade="A6"/>
                <w:sz w:val="22"/>
                <w:lang w:eastAsia="en-AU"/>
              </w:rPr>
              <w:t>with an allowance of ($ Limit) per person per night.</w:t>
            </w:r>
          </w:p>
          <w:p w14:paraId="480BADA7" w14:textId="51C9BE20" w:rsidR="00352828" w:rsidRPr="00D75E43" w:rsidRDefault="00352828" w:rsidP="0055647B">
            <w:pPr>
              <w:pStyle w:val="paragraph"/>
              <w:tabs>
                <w:tab w:val="left" w:pos="2456"/>
              </w:tabs>
              <w:spacing w:before="0" w:beforeAutospacing="0" w:after="0" w:afterAutospacing="0"/>
              <w:textAlignment w:val="baseline"/>
              <w:rPr>
                <w:rStyle w:val="normaltextrun"/>
                <w:rFonts w:ascii="Arial" w:hAnsi="Arial" w:cs="Arial"/>
                <w:i/>
                <w:iCs/>
                <w:color w:val="000000"/>
                <w:shd w:val="clear" w:color="auto" w:fill="FFFFFF"/>
              </w:rPr>
            </w:pPr>
          </w:p>
        </w:tc>
      </w:tr>
      <w:tr w:rsidR="00F53E31" w:rsidRPr="00F53E31" w14:paraId="0624426A" w14:textId="77777777" w:rsidTr="000740E9">
        <w:trPr>
          <w:trHeight w:val="1258"/>
        </w:trPr>
        <w:tc>
          <w:tcPr>
            <w:tcW w:w="3256" w:type="dxa"/>
            <w:vAlign w:val="center"/>
          </w:tcPr>
          <w:p w14:paraId="608CBEFE" w14:textId="33E31518" w:rsidR="00F53E31" w:rsidRPr="006B01A6" w:rsidRDefault="00F330C0" w:rsidP="00F21DB7">
            <w:pPr>
              <w:pStyle w:val="paragraph"/>
              <w:tabs>
                <w:tab w:val="left" w:pos="2456"/>
              </w:tabs>
              <w:spacing w:before="0" w:beforeAutospacing="0" w:after="0" w:afterAutospacing="0"/>
              <w:textAlignment w:val="baseline"/>
              <w:rPr>
                <w:rFonts w:ascii="Arial" w:hAnsi="Arial" w:cs="Arial"/>
                <w:b/>
                <w:bCs/>
              </w:rPr>
            </w:pPr>
            <w:r w:rsidRPr="006B01A6">
              <w:rPr>
                <w:rFonts w:ascii="Arial" w:hAnsi="Arial" w:cs="Arial"/>
                <w:b/>
                <w:bCs/>
              </w:rPr>
              <w:t>Rideshare an</w:t>
            </w:r>
            <w:r w:rsidR="006B01A6" w:rsidRPr="006B01A6">
              <w:rPr>
                <w:rFonts w:ascii="Arial" w:hAnsi="Arial" w:cs="Arial"/>
                <w:b/>
                <w:bCs/>
              </w:rPr>
              <w:t>d Car Hire</w:t>
            </w:r>
          </w:p>
        </w:tc>
        <w:tc>
          <w:tcPr>
            <w:tcW w:w="7200" w:type="dxa"/>
          </w:tcPr>
          <w:p w14:paraId="699E6E70" w14:textId="5A1A65E5" w:rsidR="00F53E31" w:rsidRPr="00D75E43" w:rsidRDefault="008D4625" w:rsidP="0055647B">
            <w:pPr>
              <w:pStyle w:val="paragraph"/>
              <w:tabs>
                <w:tab w:val="left" w:pos="2456"/>
              </w:tabs>
              <w:spacing w:before="0" w:beforeAutospacing="0" w:after="0" w:afterAutospacing="0"/>
              <w:textAlignment w:val="baseline"/>
              <w:rPr>
                <w:rStyle w:val="normaltextrun"/>
                <w:rFonts w:ascii="Arial" w:hAnsi="Arial" w:cs="Arial"/>
                <w:color w:val="000000"/>
                <w:shd w:val="clear" w:color="auto" w:fill="FFFFFF"/>
              </w:rPr>
            </w:pPr>
            <w:r w:rsidRPr="00D75E43">
              <w:rPr>
                <w:rStyle w:val="normaltextrun"/>
                <w:rFonts w:ascii="Arial" w:hAnsi="Arial" w:cs="Arial"/>
                <w:color w:val="000000"/>
                <w:shd w:val="clear" w:color="auto" w:fill="FFFFFF"/>
              </w:rPr>
              <w:t xml:space="preserve">Specify the type or size of car they can rent. Include caps for taxis, ride-sharing </w:t>
            </w:r>
            <w:proofErr w:type="gramStart"/>
            <w:r w:rsidRPr="00D75E43">
              <w:rPr>
                <w:rStyle w:val="normaltextrun"/>
                <w:rFonts w:ascii="Arial" w:hAnsi="Arial" w:cs="Arial"/>
                <w:color w:val="000000"/>
                <w:shd w:val="clear" w:color="auto" w:fill="FFFFFF"/>
              </w:rPr>
              <w:t>services</w:t>
            </w:r>
            <w:proofErr w:type="gramEnd"/>
            <w:r w:rsidRPr="00D75E43">
              <w:rPr>
                <w:rStyle w:val="normaltextrun"/>
                <w:rFonts w:ascii="Arial" w:hAnsi="Arial" w:cs="Arial"/>
                <w:color w:val="000000"/>
                <w:shd w:val="clear" w:color="auto" w:fill="FFFFFF"/>
              </w:rPr>
              <w:t xml:space="preserve"> and public transport.</w:t>
            </w:r>
          </w:p>
          <w:p w14:paraId="10F9DACC" w14:textId="77777777" w:rsidR="008D4625" w:rsidRPr="00D75E43" w:rsidRDefault="008D4625" w:rsidP="0007618B">
            <w:pPr>
              <w:spacing w:after="0"/>
              <w:jc w:val="left"/>
              <w:textAlignment w:val="baseline"/>
              <w:rPr>
                <w:rFonts w:ascii="Arial" w:eastAsia="Times New Roman" w:hAnsi="Arial" w:cs="Arial"/>
                <w:i/>
                <w:iCs/>
                <w:color w:val="A6A6A6" w:themeColor="background1" w:themeShade="A6"/>
                <w:sz w:val="22"/>
                <w:lang w:eastAsia="en-AU"/>
              </w:rPr>
            </w:pPr>
          </w:p>
          <w:p w14:paraId="5A0CF095" w14:textId="3EBD7E7F" w:rsidR="00AF563E" w:rsidRPr="00D75E43" w:rsidRDefault="00AF563E" w:rsidP="0007618B">
            <w:pPr>
              <w:spacing w:after="0"/>
              <w:jc w:val="left"/>
              <w:textAlignment w:val="baseline"/>
              <w:rPr>
                <w:rFonts w:ascii="Arial" w:eastAsia="Times New Roman" w:hAnsi="Arial" w:cs="Arial"/>
                <w:i/>
                <w:iCs/>
                <w:color w:val="A6A6A6" w:themeColor="background1" w:themeShade="A6"/>
                <w:sz w:val="22"/>
                <w:lang w:eastAsia="en-AU"/>
              </w:rPr>
            </w:pPr>
            <w:r w:rsidRPr="00D75E43">
              <w:rPr>
                <w:rFonts w:ascii="Arial" w:eastAsia="Times New Roman" w:hAnsi="Arial" w:cs="Arial"/>
                <w:i/>
                <w:iCs/>
                <w:color w:val="A6A6A6" w:themeColor="background1" w:themeShade="A6"/>
                <w:sz w:val="22"/>
                <w:lang w:eastAsia="en-AU"/>
              </w:rPr>
              <w:t>Example:</w:t>
            </w:r>
          </w:p>
          <w:p w14:paraId="11FFB803" w14:textId="0603A51E" w:rsidR="001A66C7" w:rsidRPr="00D75E43" w:rsidRDefault="001A66C7" w:rsidP="008D4625">
            <w:pPr>
              <w:spacing w:after="0"/>
              <w:jc w:val="left"/>
              <w:textAlignment w:val="baseline"/>
              <w:rPr>
                <w:rFonts w:ascii="Arial" w:eastAsia="Times New Roman" w:hAnsi="Arial" w:cs="Arial"/>
                <w:b/>
                <w:bCs/>
                <w:i/>
                <w:iCs/>
                <w:color w:val="A6A6A6" w:themeColor="background1" w:themeShade="A6"/>
                <w:sz w:val="22"/>
                <w:lang w:eastAsia="en-AU"/>
              </w:rPr>
            </w:pPr>
            <w:r w:rsidRPr="00D75E43">
              <w:rPr>
                <w:rFonts w:ascii="Arial" w:eastAsia="Times New Roman" w:hAnsi="Arial" w:cs="Arial"/>
                <w:b/>
                <w:bCs/>
                <w:i/>
                <w:iCs/>
                <w:color w:val="A6A6A6" w:themeColor="background1" w:themeShade="A6"/>
                <w:sz w:val="22"/>
                <w:lang w:eastAsia="en-AU"/>
              </w:rPr>
              <w:t>Car Hire</w:t>
            </w:r>
          </w:p>
          <w:p w14:paraId="593AB68C" w14:textId="04D470F5" w:rsidR="00AF563E" w:rsidRPr="00D75E43" w:rsidRDefault="0007618B" w:rsidP="008D4625">
            <w:pPr>
              <w:spacing w:after="0"/>
              <w:jc w:val="left"/>
              <w:textAlignment w:val="baseline"/>
              <w:rPr>
                <w:rFonts w:ascii="Arial" w:eastAsia="Times New Roman" w:hAnsi="Arial" w:cs="Arial"/>
                <w:i/>
                <w:iCs/>
                <w:color w:val="A6A6A6" w:themeColor="background1" w:themeShade="A6"/>
                <w:sz w:val="22"/>
                <w:lang w:eastAsia="en-AU"/>
              </w:rPr>
            </w:pPr>
            <w:r w:rsidRPr="00D75E43">
              <w:rPr>
                <w:rFonts w:ascii="Arial" w:eastAsia="Times New Roman" w:hAnsi="Arial" w:cs="Arial"/>
                <w:i/>
                <w:iCs/>
                <w:color w:val="A6A6A6" w:themeColor="background1" w:themeShade="A6"/>
                <w:sz w:val="22"/>
                <w:lang w:eastAsia="en-AU"/>
              </w:rPr>
              <w:t>(</w:t>
            </w:r>
            <w:r w:rsidRPr="006304A8">
              <w:rPr>
                <w:rFonts w:ascii="Arial" w:eastAsia="Times New Roman" w:hAnsi="Arial" w:cs="Arial"/>
                <w:i/>
                <w:iCs/>
                <w:color w:val="A6A6A6" w:themeColor="background1" w:themeShade="A6"/>
                <w:sz w:val="22"/>
                <w:lang w:eastAsia="en-AU"/>
              </w:rPr>
              <w:t>Business Name) has a preferr</w:t>
            </w:r>
            <w:r w:rsidRPr="00D75E43">
              <w:rPr>
                <w:rFonts w:ascii="Arial" w:eastAsia="Times New Roman" w:hAnsi="Arial" w:cs="Arial"/>
                <w:i/>
                <w:iCs/>
                <w:color w:val="A6A6A6" w:themeColor="background1" w:themeShade="A6"/>
                <w:sz w:val="22"/>
                <w:lang w:eastAsia="en-AU"/>
              </w:rPr>
              <w:t xml:space="preserve">ed arrangement with </w:t>
            </w:r>
            <w:r w:rsidR="0000657E">
              <w:rPr>
                <w:rFonts w:ascii="Arial" w:eastAsia="Times New Roman" w:hAnsi="Arial" w:cs="Arial"/>
                <w:i/>
                <w:iCs/>
                <w:color w:val="A6A6A6" w:themeColor="background1" w:themeShade="A6"/>
                <w:sz w:val="22"/>
                <w:lang w:eastAsia="en-AU"/>
              </w:rPr>
              <w:t>(Car Rental Company name)</w:t>
            </w:r>
            <w:r w:rsidR="008D4625" w:rsidRPr="00D75E43">
              <w:rPr>
                <w:rFonts w:ascii="Arial" w:eastAsia="Times New Roman" w:hAnsi="Arial" w:cs="Arial"/>
                <w:i/>
                <w:iCs/>
                <w:color w:val="A6A6A6" w:themeColor="background1" w:themeShade="A6"/>
                <w:sz w:val="22"/>
                <w:lang w:eastAsia="en-AU"/>
              </w:rPr>
              <w:t xml:space="preserve"> </w:t>
            </w:r>
            <w:r w:rsidR="00AD57D1" w:rsidRPr="00D75E43">
              <w:rPr>
                <w:rFonts w:ascii="Arial" w:eastAsia="Times New Roman" w:hAnsi="Arial" w:cs="Arial"/>
                <w:i/>
                <w:iCs/>
                <w:color w:val="A6A6A6" w:themeColor="background1" w:themeShade="A6"/>
                <w:sz w:val="22"/>
                <w:lang w:eastAsia="en-AU"/>
              </w:rPr>
              <w:t>for car hire</w:t>
            </w:r>
            <w:r w:rsidR="00D92489" w:rsidRPr="00D75E43">
              <w:rPr>
                <w:rFonts w:ascii="Arial" w:eastAsia="Times New Roman" w:hAnsi="Arial" w:cs="Arial"/>
                <w:i/>
                <w:iCs/>
                <w:color w:val="A6A6A6" w:themeColor="background1" w:themeShade="A6"/>
                <w:sz w:val="22"/>
                <w:lang w:eastAsia="en-AU"/>
              </w:rPr>
              <w:t xml:space="preserve">. Economy or Compact </w:t>
            </w:r>
            <w:r w:rsidR="001A66C7" w:rsidRPr="00D75E43">
              <w:rPr>
                <w:rFonts w:ascii="Arial" w:eastAsia="Times New Roman" w:hAnsi="Arial" w:cs="Arial"/>
                <w:i/>
                <w:iCs/>
                <w:color w:val="A6A6A6" w:themeColor="background1" w:themeShade="A6"/>
                <w:sz w:val="22"/>
                <w:lang w:eastAsia="en-AU"/>
              </w:rPr>
              <w:t>class is preferred</w:t>
            </w:r>
            <w:r w:rsidR="007C0086">
              <w:rPr>
                <w:rFonts w:ascii="Arial" w:eastAsia="Times New Roman" w:hAnsi="Arial" w:cs="Arial"/>
                <w:i/>
                <w:iCs/>
                <w:color w:val="A6A6A6" w:themeColor="background1" w:themeShade="A6"/>
                <w:sz w:val="22"/>
                <w:lang w:eastAsia="en-AU"/>
              </w:rPr>
              <w:t xml:space="preserve"> with a cost limit of ($xx) per day</w:t>
            </w:r>
            <w:r w:rsidR="001A66C7" w:rsidRPr="00D75E43">
              <w:rPr>
                <w:rFonts w:ascii="Arial" w:eastAsia="Times New Roman" w:hAnsi="Arial" w:cs="Arial"/>
                <w:i/>
                <w:iCs/>
                <w:color w:val="A6A6A6" w:themeColor="background1" w:themeShade="A6"/>
                <w:sz w:val="22"/>
                <w:lang w:eastAsia="en-AU"/>
              </w:rPr>
              <w:t xml:space="preserve"> – please speak to your manager if other arrangements are required.</w:t>
            </w:r>
            <w:r w:rsidR="001A66C7" w:rsidRPr="00D75E43">
              <w:rPr>
                <w:rFonts w:ascii="Arial" w:eastAsia="Times New Roman" w:hAnsi="Arial" w:cs="Arial"/>
                <w:i/>
                <w:iCs/>
                <w:color w:val="A6A6A6" w:themeColor="background1" w:themeShade="A6"/>
                <w:sz w:val="22"/>
                <w:lang w:eastAsia="en-AU"/>
              </w:rPr>
              <w:br/>
            </w:r>
            <w:r w:rsidR="001A66C7" w:rsidRPr="00D75E43">
              <w:rPr>
                <w:rFonts w:ascii="Arial" w:eastAsia="Times New Roman" w:hAnsi="Arial" w:cs="Arial"/>
                <w:i/>
                <w:iCs/>
                <w:color w:val="A6A6A6" w:themeColor="background1" w:themeShade="A6"/>
                <w:sz w:val="22"/>
                <w:lang w:eastAsia="en-AU"/>
              </w:rPr>
              <w:br/>
            </w:r>
            <w:r w:rsidR="001A66C7" w:rsidRPr="00D75E43">
              <w:rPr>
                <w:rFonts w:ascii="Arial" w:eastAsia="Times New Roman" w:hAnsi="Arial" w:cs="Arial"/>
                <w:b/>
                <w:bCs/>
                <w:i/>
                <w:iCs/>
                <w:color w:val="A6A6A6" w:themeColor="background1" w:themeShade="A6"/>
                <w:sz w:val="22"/>
                <w:lang w:eastAsia="en-AU"/>
              </w:rPr>
              <w:t>Taxi/Rideshare</w:t>
            </w:r>
            <w:r w:rsidR="001A66C7" w:rsidRPr="00D75E43">
              <w:rPr>
                <w:rFonts w:ascii="Arial" w:eastAsia="Times New Roman" w:hAnsi="Arial" w:cs="Arial"/>
                <w:i/>
                <w:iCs/>
                <w:color w:val="A6A6A6" w:themeColor="background1" w:themeShade="A6"/>
                <w:sz w:val="22"/>
                <w:lang w:eastAsia="en-AU"/>
              </w:rPr>
              <w:br/>
              <w:t xml:space="preserve">Taxi and Rideshare services </w:t>
            </w:r>
            <w:r w:rsidR="00A800A6" w:rsidRPr="00D75E43">
              <w:rPr>
                <w:rFonts w:ascii="Arial" w:eastAsia="Times New Roman" w:hAnsi="Arial" w:cs="Arial"/>
                <w:i/>
                <w:iCs/>
                <w:color w:val="A6A6A6" w:themeColor="background1" w:themeShade="A6"/>
                <w:sz w:val="22"/>
                <w:lang w:eastAsia="en-AU"/>
              </w:rPr>
              <w:t>can be expensed for work-related trips with a ($xx) limit</w:t>
            </w:r>
            <w:r w:rsidR="00AF563E" w:rsidRPr="00D75E43">
              <w:rPr>
                <w:rFonts w:ascii="Arial" w:eastAsia="Times New Roman" w:hAnsi="Arial" w:cs="Arial"/>
                <w:i/>
                <w:iCs/>
                <w:color w:val="A6A6A6" w:themeColor="background1" w:themeShade="A6"/>
                <w:sz w:val="22"/>
                <w:lang w:eastAsia="en-AU"/>
              </w:rPr>
              <w:t xml:space="preserve">. </w:t>
            </w:r>
            <w:r w:rsidR="001A66C7" w:rsidRPr="00D75E43">
              <w:rPr>
                <w:rFonts w:ascii="Arial" w:eastAsia="Times New Roman" w:hAnsi="Arial" w:cs="Arial"/>
                <w:i/>
                <w:iCs/>
                <w:color w:val="A6A6A6" w:themeColor="background1" w:themeShade="A6"/>
                <w:sz w:val="22"/>
                <w:lang w:eastAsia="en-AU"/>
              </w:rPr>
              <w:t xml:space="preserve"> </w:t>
            </w:r>
          </w:p>
          <w:p w14:paraId="1287FDE7" w14:textId="0A1AB7F5" w:rsidR="0007618B" w:rsidRPr="00D75E43" w:rsidRDefault="008D4625" w:rsidP="008D4625">
            <w:pPr>
              <w:spacing w:after="0"/>
              <w:jc w:val="left"/>
              <w:textAlignment w:val="baseline"/>
              <w:rPr>
                <w:rStyle w:val="normaltextrun"/>
                <w:rFonts w:ascii="Arial" w:eastAsia="Times New Roman" w:hAnsi="Arial" w:cs="Arial"/>
                <w:i/>
                <w:iCs/>
                <w:color w:val="A6A6A6" w:themeColor="background1" w:themeShade="A6"/>
                <w:sz w:val="22"/>
                <w:lang w:eastAsia="en-AU"/>
              </w:rPr>
            </w:pPr>
            <w:r w:rsidRPr="00D75E43">
              <w:rPr>
                <w:rFonts w:ascii="Arial" w:eastAsia="Times New Roman" w:hAnsi="Arial" w:cs="Arial"/>
                <w:i/>
                <w:iCs/>
                <w:color w:val="A6A6A6" w:themeColor="background1" w:themeShade="A6"/>
                <w:sz w:val="22"/>
                <w:lang w:eastAsia="en-AU"/>
              </w:rPr>
              <w:t xml:space="preserve"> </w:t>
            </w:r>
            <w:r w:rsidR="0007618B" w:rsidRPr="00D75E43">
              <w:rPr>
                <w:rFonts w:ascii="Arial" w:eastAsia="Times New Roman" w:hAnsi="Arial" w:cs="Arial"/>
                <w:i/>
                <w:iCs/>
                <w:color w:val="A6A6A6" w:themeColor="background1" w:themeShade="A6"/>
                <w:sz w:val="22"/>
                <w:lang w:eastAsia="en-AU"/>
              </w:rPr>
              <w:t xml:space="preserve"> </w:t>
            </w:r>
          </w:p>
        </w:tc>
      </w:tr>
      <w:tr w:rsidR="003C0BEB" w:rsidRPr="00F53E31" w14:paraId="108FB155" w14:textId="77777777" w:rsidTr="00F21DB7">
        <w:trPr>
          <w:trHeight w:val="703"/>
        </w:trPr>
        <w:tc>
          <w:tcPr>
            <w:tcW w:w="3256" w:type="dxa"/>
            <w:vAlign w:val="center"/>
          </w:tcPr>
          <w:p w14:paraId="11F2ADDB" w14:textId="4511344B" w:rsidR="003C0BEB" w:rsidRPr="006B01A6" w:rsidRDefault="003C0BEB" w:rsidP="00F21DB7">
            <w:pPr>
              <w:pStyle w:val="paragraph"/>
              <w:tabs>
                <w:tab w:val="left" w:pos="2456"/>
              </w:tabs>
              <w:spacing w:before="0" w:beforeAutospacing="0" w:after="0" w:afterAutospacing="0"/>
              <w:textAlignment w:val="baseline"/>
              <w:rPr>
                <w:rFonts w:ascii="Arial" w:hAnsi="Arial" w:cs="Arial"/>
                <w:b/>
                <w:bCs/>
              </w:rPr>
            </w:pPr>
            <w:r w:rsidRPr="006B01A6">
              <w:rPr>
                <w:rFonts w:ascii="Arial" w:hAnsi="Arial" w:cs="Arial"/>
                <w:b/>
                <w:bCs/>
              </w:rPr>
              <w:t>Expenses</w:t>
            </w:r>
          </w:p>
        </w:tc>
        <w:tc>
          <w:tcPr>
            <w:tcW w:w="7200" w:type="dxa"/>
          </w:tcPr>
          <w:p w14:paraId="111DF6BE" w14:textId="2782BFB1" w:rsidR="003C0BEB" w:rsidRPr="00D75E43" w:rsidRDefault="006B01A6" w:rsidP="0055647B">
            <w:pPr>
              <w:pStyle w:val="paragraph"/>
              <w:tabs>
                <w:tab w:val="left" w:pos="2456"/>
              </w:tabs>
              <w:spacing w:before="0" w:beforeAutospacing="0" w:after="0" w:afterAutospacing="0"/>
              <w:textAlignment w:val="baseline"/>
              <w:rPr>
                <w:rFonts w:ascii="Arial" w:hAnsi="Arial" w:cs="Arial"/>
                <w:color w:val="212121"/>
                <w:spacing w:val="3"/>
                <w:shd w:val="clear" w:color="auto" w:fill="FFFFFF"/>
              </w:rPr>
            </w:pPr>
            <w:r w:rsidRPr="00D75E43">
              <w:rPr>
                <w:rStyle w:val="normaltextrun"/>
                <w:rFonts w:ascii="Arial" w:hAnsi="Arial" w:cs="Arial"/>
                <w:color w:val="000000"/>
              </w:rPr>
              <w:t xml:space="preserve">If there are certain travel-related expenses that can be expensed, list them here and outline any limits. </w:t>
            </w:r>
            <w:r w:rsidR="00D43015" w:rsidRPr="00D75E43">
              <w:rPr>
                <w:rStyle w:val="normaltextrun"/>
                <w:rFonts w:ascii="Arial" w:hAnsi="Arial" w:cs="Arial"/>
                <w:color w:val="000000"/>
              </w:rPr>
              <w:t>This could include meals</w:t>
            </w:r>
            <w:r w:rsidRPr="00D75E43">
              <w:rPr>
                <w:rStyle w:val="normaltextrun"/>
                <w:rFonts w:ascii="Arial" w:hAnsi="Arial" w:cs="Arial"/>
                <w:color w:val="000000"/>
              </w:rPr>
              <w:t>, client entertainment expenses and more</w:t>
            </w:r>
            <w:r w:rsidR="00D43015" w:rsidRPr="00D75E43">
              <w:rPr>
                <w:rStyle w:val="normaltextrun"/>
                <w:rFonts w:ascii="Arial" w:hAnsi="Arial" w:cs="Arial"/>
                <w:color w:val="000000"/>
              </w:rPr>
              <w:t>.</w:t>
            </w:r>
            <w:r w:rsidR="00D43015" w:rsidRPr="00D75E43">
              <w:rPr>
                <w:rFonts w:ascii="Arial" w:hAnsi="Arial" w:cs="Arial"/>
                <w:color w:val="212121"/>
                <w:spacing w:val="3"/>
                <w:shd w:val="clear" w:color="auto" w:fill="FFFFFF"/>
              </w:rPr>
              <w:t> </w:t>
            </w:r>
            <w:r w:rsidR="00755340">
              <w:rPr>
                <w:rFonts w:ascii="Arial" w:hAnsi="Arial" w:cs="Arial"/>
                <w:color w:val="212121"/>
                <w:spacing w:val="3"/>
                <w:shd w:val="clear" w:color="auto" w:fill="FFFFFF"/>
              </w:rPr>
              <w:t xml:space="preserve">Expenses </w:t>
            </w:r>
            <w:r w:rsidR="00B65573">
              <w:rPr>
                <w:rFonts w:ascii="Arial" w:hAnsi="Arial" w:cs="Arial"/>
                <w:color w:val="212121"/>
                <w:spacing w:val="3"/>
                <w:shd w:val="clear" w:color="auto" w:fill="FFFFFF"/>
              </w:rPr>
              <w:t xml:space="preserve">must be submitted within </w:t>
            </w:r>
            <w:r w:rsidR="00E84A00">
              <w:rPr>
                <w:rFonts w:ascii="Arial" w:hAnsi="Arial" w:cs="Arial"/>
                <w:color w:val="212121"/>
                <w:spacing w:val="3"/>
                <w:shd w:val="clear" w:color="auto" w:fill="FFFFFF"/>
              </w:rPr>
              <w:t>4-weeks of travel for reimbursement.</w:t>
            </w:r>
          </w:p>
          <w:p w14:paraId="2DEF4B9D" w14:textId="77777777" w:rsidR="00D43015" w:rsidRPr="00D75E43" w:rsidRDefault="00D43015" w:rsidP="0055647B">
            <w:pPr>
              <w:pStyle w:val="paragraph"/>
              <w:tabs>
                <w:tab w:val="left" w:pos="2456"/>
              </w:tabs>
              <w:spacing w:before="0" w:beforeAutospacing="0" w:after="0" w:afterAutospacing="0"/>
              <w:textAlignment w:val="baseline"/>
              <w:rPr>
                <w:rFonts w:ascii="Arial" w:hAnsi="Arial" w:cs="Arial"/>
                <w:color w:val="212121"/>
                <w:spacing w:val="3"/>
              </w:rPr>
            </w:pPr>
          </w:p>
          <w:p w14:paraId="25632306" w14:textId="163E0073" w:rsidR="00A70466" w:rsidRPr="00D75E43" w:rsidRDefault="00A70466" w:rsidP="0055647B">
            <w:pPr>
              <w:pStyle w:val="paragraph"/>
              <w:tabs>
                <w:tab w:val="left" w:pos="2456"/>
              </w:tabs>
              <w:spacing w:before="0" w:beforeAutospacing="0" w:after="0" w:afterAutospacing="0"/>
              <w:textAlignment w:val="baseline"/>
              <w:rPr>
                <w:rFonts w:ascii="Arial" w:hAnsi="Arial" w:cs="Arial"/>
                <w:i/>
                <w:iCs/>
                <w:color w:val="A6A6A6" w:themeColor="background1" w:themeShade="A6"/>
                <w:spacing w:val="3"/>
              </w:rPr>
            </w:pPr>
            <w:r w:rsidRPr="00D75E43">
              <w:rPr>
                <w:rFonts w:ascii="Arial" w:hAnsi="Arial" w:cs="Arial"/>
                <w:i/>
                <w:iCs/>
                <w:color w:val="A6A6A6" w:themeColor="background1" w:themeShade="A6"/>
                <w:spacing w:val="3"/>
              </w:rPr>
              <w:t>Example:</w:t>
            </w:r>
          </w:p>
          <w:tbl>
            <w:tblPr>
              <w:tblStyle w:val="TableGrid"/>
              <w:tblW w:w="0" w:type="auto"/>
              <w:tblLook w:val="04A0" w:firstRow="1" w:lastRow="0" w:firstColumn="1" w:lastColumn="0" w:noHBand="0" w:noVBand="1"/>
            </w:tblPr>
            <w:tblGrid>
              <w:gridCol w:w="3487"/>
              <w:gridCol w:w="3487"/>
            </w:tblGrid>
            <w:tr w:rsidR="00A70466" w:rsidRPr="00D75E43" w14:paraId="1BE3B553" w14:textId="77777777" w:rsidTr="00D43015">
              <w:tc>
                <w:tcPr>
                  <w:tcW w:w="3487" w:type="dxa"/>
                </w:tcPr>
                <w:p w14:paraId="1BDB8975" w14:textId="4366888D" w:rsidR="00D43015" w:rsidRPr="00D75E43" w:rsidRDefault="00D43015" w:rsidP="00D43015">
                  <w:pPr>
                    <w:pStyle w:val="paragraph"/>
                    <w:tabs>
                      <w:tab w:val="left" w:pos="2456"/>
                    </w:tabs>
                    <w:spacing w:before="0" w:beforeAutospacing="0" w:after="0" w:afterAutospacing="0"/>
                    <w:jc w:val="center"/>
                    <w:textAlignment w:val="baseline"/>
                    <w:rPr>
                      <w:rFonts w:ascii="Arial" w:hAnsi="Arial" w:cs="Arial"/>
                      <w:b/>
                      <w:bCs/>
                      <w:i/>
                      <w:iCs/>
                      <w:color w:val="A6A6A6" w:themeColor="background1" w:themeShade="A6"/>
                      <w:spacing w:val="3"/>
                    </w:rPr>
                  </w:pPr>
                  <w:r w:rsidRPr="00D75E43">
                    <w:rPr>
                      <w:rFonts w:ascii="Arial" w:hAnsi="Arial" w:cs="Arial"/>
                      <w:b/>
                      <w:bCs/>
                      <w:i/>
                      <w:iCs/>
                      <w:color w:val="A6A6A6" w:themeColor="background1" w:themeShade="A6"/>
                      <w:spacing w:val="3"/>
                    </w:rPr>
                    <w:t>Travel Expenses</w:t>
                  </w:r>
                </w:p>
              </w:tc>
              <w:tc>
                <w:tcPr>
                  <w:tcW w:w="3487" w:type="dxa"/>
                </w:tcPr>
                <w:p w14:paraId="5034FD3C" w14:textId="311CFCC8" w:rsidR="00D43015" w:rsidRPr="00D75E43" w:rsidRDefault="00D43015" w:rsidP="00D43015">
                  <w:pPr>
                    <w:pStyle w:val="paragraph"/>
                    <w:tabs>
                      <w:tab w:val="left" w:pos="2456"/>
                    </w:tabs>
                    <w:spacing w:before="0" w:beforeAutospacing="0" w:after="0" w:afterAutospacing="0"/>
                    <w:jc w:val="center"/>
                    <w:textAlignment w:val="baseline"/>
                    <w:rPr>
                      <w:rFonts w:ascii="Arial" w:hAnsi="Arial" w:cs="Arial"/>
                      <w:b/>
                      <w:bCs/>
                      <w:i/>
                      <w:iCs/>
                      <w:color w:val="A6A6A6" w:themeColor="background1" w:themeShade="A6"/>
                      <w:spacing w:val="3"/>
                    </w:rPr>
                  </w:pPr>
                  <w:r w:rsidRPr="00D75E43">
                    <w:rPr>
                      <w:rFonts w:ascii="Arial" w:hAnsi="Arial" w:cs="Arial"/>
                      <w:b/>
                      <w:bCs/>
                      <w:i/>
                      <w:iCs/>
                      <w:color w:val="A6A6A6" w:themeColor="background1" w:themeShade="A6"/>
                      <w:spacing w:val="3"/>
                    </w:rPr>
                    <w:t>Daily limit</w:t>
                  </w:r>
                </w:p>
              </w:tc>
            </w:tr>
            <w:tr w:rsidR="00A70466" w:rsidRPr="00D75E43" w14:paraId="4875082A" w14:textId="77777777" w:rsidTr="00D43015">
              <w:tc>
                <w:tcPr>
                  <w:tcW w:w="3487" w:type="dxa"/>
                </w:tcPr>
                <w:p w14:paraId="09AFF26B" w14:textId="7B22571F" w:rsidR="00D43015" w:rsidRPr="00D75E43" w:rsidRDefault="001601BD" w:rsidP="00D43015">
                  <w:pPr>
                    <w:pStyle w:val="paragraph"/>
                    <w:tabs>
                      <w:tab w:val="left" w:pos="2456"/>
                    </w:tabs>
                    <w:spacing w:before="0" w:beforeAutospacing="0" w:after="0" w:afterAutospacing="0"/>
                    <w:jc w:val="center"/>
                    <w:textAlignment w:val="baseline"/>
                    <w:rPr>
                      <w:rFonts w:ascii="Arial" w:hAnsi="Arial" w:cs="Arial"/>
                      <w:i/>
                      <w:iCs/>
                      <w:color w:val="A6A6A6" w:themeColor="background1" w:themeShade="A6"/>
                      <w:spacing w:val="3"/>
                    </w:rPr>
                  </w:pPr>
                  <w:r w:rsidRPr="00D75E43">
                    <w:rPr>
                      <w:rFonts w:ascii="Arial" w:hAnsi="Arial" w:cs="Arial"/>
                      <w:i/>
                      <w:iCs/>
                      <w:color w:val="A6A6A6" w:themeColor="background1" w:themeShade="A6"/>
                      <w:spacing w:val="3"/>
                    </w:rPr>
                    <w:t>Meals</w:t>
                  </w:r>
                </w:p>
              </w:tc>
              <w:tc>
                <w:tcPr>
                  <w:tcW w:w="3487" w:type="dxa"/>
                </w:tcPr>
                <w:p w14:paraId="3DF3AE5D" w14:textId="262D2670" w:rsidR="00D43015" w:rsidRPr="00D75E43" w:rsidRDefault="001601BD" w:rsidP="00D43015">
                  <w:pPr>
                    <w:pStyle w:val="paragraph"/>
                    <w:tabs>
                      <w:tab w:val="left" w:pos="2456"/>
                    </w:tabs>
                    <w:spacing w:before="0" w:beforeAutospacing="0" w:after="0" w:afterAutospacing="0"/>
                    <w:jc w:val="center"/>
                    <w:textAlignment w:val="baseline"/>
                    <w:rPr>
                      <w:rFonts w:ascii="Arial" w:hAnsi="Arial" w:cs="Arial"/>
                      <w:i/>
                      <w:iCs/>
                      <w:color w:val="A6A6A6" w:themeColor="background1" w:themeShade="A6"/>
                      <w:spacing w:val="3"/>
                    </w:rPr>
                  </w:pPr>
                  <w:r w:rsidRPr="00D75E43">
                    <w:rPr>
                      <w:rFonts w:ascii="Arial" w:hAnsi="Arial" w:cs="Arial"/>
                      <w:i/>
                      <w:iCs/>
                      <w:color w:val="A6A6A6" w:themeColor="background1" w:themeShade="A6"/>
                      <w:spacing w:val="3"/>
                    </w:rPr>
                    <w:t>$xx</w:t>
                  </w:r>
                </w:p>
              </w:tc>
            </w:tr>
            <w:tr w:rsidR="00A70466" w:rsidRPr="00D75E43" w14:paraId="5106F0D7" w14:textId="77777777" w:rsidTr="00D43015">
              <w:tc>
                <w:tcPr>
                  <w:tcW w:w="3487" w:type="dxa"/>
                </w:tcPr>
                <w:p w14:paraId="4CC7200E" w14:textId="2ED5AE28" w:rsidR="00D43015" w:rsidRPr="00D75E43" w:rsidRDefault="001601BD" w:rsidP="00D43015">
                  <w:pPr>
                    <w:pStyle w:val="paragraph"/>
                    <w:tabs>
                      <w:tab w:val="left" w:pos="2456"/>
                    </w:tabs>
                    <w:spacing w:before="0" w:beforeAutospacing="0" w:after="0" w:afterAutospacing="0"/>
                    <w:jc w:val="center"/>
                    <w:textAlignment w:val="baseline"/>
                    <w:rPr>
                      <w:rFonts w:ascii="Arial" w:hAnsi="Arial" w:cs="Arial"/>
                      <w:i/>
                      <w:iCs/>
                      <w:color w:val="A6A6A6" w:themeColor="background1" w:themeShade="A6"/>
                      <w:spacing w:val="3"/>
                    </w:rPr>
                  </w:pPr>
                  <w:r w:rsidRPr="00D75E43">
                    <w:rPr>
                      <w:rFonts w:ascii="Arial" w:hAnsi="Arial" w:cs="Arial"/>
                      <w:i/>
                      <w:iCs/>
                      <w:color w:val="A6A6A6" w:themeColor="background1" w:themeShade="A6"/>
                      <w:spacing w:val="3"/>
                    </w:rPr>
                    <w:t>Laundry</w:t>
                  </w:r>
                </w:p>
              </w:tc>
              <w:tc>
                <w:tcPr>
                  <w:tcW w:w="3487" w:type="dxa"/>
                </w:tcPr>
                <w:p w14:paraId="0E25890A" w14:textId="7DC17F75" w:rsidR="00D43015" w:rsidRPr="00D75E43" w:rsidRDefault="001601BD" w:rsidP="00D43015">
                  <w:pPr>
                    <w:pStyle w:val="paragraph"/>
                    <w:tabs>
                      <w:tab w:val="left" w:pos="2456"/>
                    </w:tabs>
                    <w:spacing w:before="0" w:beforeAutospacing="0" w:after="0" w:afterAutospacing="0"/>
                    <w:jc w:val="center"/>
                    <w:textAlignment w:val="baseline"/>
                    <w:rPr>
                      <w:rFonts w:ascii="Arial" w:hAnsi="Arial" w:cs="Arial"/>
                      <w:i/>
                      <w:iCs/>
                      <w:color w:val="A6A6A6" w:themeColor="background1" w:themeShade="A6"/>
                      <w:spacing w:val="3"/>
                    </w:rPr>
                  </w:pPr>
                  <w:r w:rsidRPr="00D75E43">
                    <w:rPr>
                      <w:rFonts w:ascii="Arial" w:hAnsi="Arial" w:cs="Arial"/>
                      <w:i/>
                      <w:iCs/>
                      <w:color w:val="A6A6A6" w:themeColor="background1" w:themeShade="A6"/>
                      <w:spacing w:val="3"/>
                    </w:rPr>
                    <w:t>$xx</w:t>
                  </w:r>
                </w:p>
              </w:tc>
            </w:tr>
            <w:tr w:rsidR="00A70466" w:rsidRPr="00D75E43" w14:paraId="6C4F907A" w14:textId="77777777" w:rsidTr="00D43015">
              <w:tc>
                <w:tcPr>
                  <w:tcW w:w="3487" w:type="dxa"/>
                </w:tcPr>
                <w:p w14:paraId="12524864" w14:textId="36FAA254" w:rsidR="00D43015" w:rsidRPr="00D75E43" w:rsidRDefault="00A70466" w:rsidP="00D43015">
                  <w:pPr>
                    <w:pStyle w:val="paragraph"/>
                    <w:tabs>
                      <w:tab w:val="left" w:pos="2456"/>
                    </w:tabs>
                    <w:spacing w:before="0" w:beforeAutospacing="0" w:after="0" w:afterAutospacing="0"/>
                    <w:jc w:val="center"/>
                    <w:textAlignment w:val="baseline"/>
                    <w:rPr>
                      <w:rFonts w:ascii="Arial" w:hAnsi="Arial" w:cs="Arial"/>
                      <w:i/>
                      <w:iCs/>
                      <w:color w:val="A6A6A6" w:themeColor="background1" w:themeShade="A6"/>
                      <w:spacing w:val="3"/>
                    </w:rPr>
                  </w:pPr>
                  <w:r w:rsidRPr="00D75E43">
                    <w:rPr>
                      <w:rFonts w:ascii="Arial" w:hAnsi="Arial" w:cs="Arial"/>
                      <w:i/>
                      <w:iCs/>
                      <w:color w:val="A6A6A6" w:themeColor="background1" w:themeShade="A6"/>
                      <w:spacing w:val="3"/>
                    </w:rPr>
                    <w:t>Client Entertainment Expenses</w:t>
                  </w:r>
                </w:p>
              </w:tc>
              <w:tc>
                <w:tcPr>
                  <w:tcW w:w="3487" w:type="dxa"/>
                </w:tcPr>
                <w:p w14:paraId="79AFE776" w14:textId="70F34CF1" w:rsidR="00D43015" w:rsidRPr="00D75E43" w:rsidRDefault="001601BD" w:rsidP="00D43015">
                  <w:pPr>
                    <w:pStyle w:val="paragraph"/>
                    <w:tabs>
                      <w:tab w:val="left" w:pos="2456"/>
                    </w:tabs>
                    <w:spacing w:before="0" w:beforeAutospacing="0" w:after="0" w:afterAutospacing="0"/>
                    <w:jc w:val="center"/>
                    <w:textAlignment w:val="baseline"/>
                    <w:rPr>
                      <w:rFonts w:ascii="Arial" w:hAnsi="Arial" w:cs="Arial"/>
                      <w:i/>
                      <w:iCs/>
                      <w:color w:val="A6A6A6" w:themeColor="background1" w:themeShade="A6"/>
                      <w:spacing w:val="3"/>
                    </w:rPr>
                  </w:pPr>
                  <w:r w:rsidRPr="00D75E43">
                    <w:rPr>
                      <w:rFonts w:ascii="Arial" w:hAnsi="Arial" w:cs="Arial"/>
                      <w:i/>
                      <w:iCs/>
                      <w:color w:val="A6A6A6" w:themeColor="background1" w:themeShade="A6"/>
                      <w:spacing w:val="3"/>
                    </w:rPr>
                    <w:t>$xx</w:t>
                  </w:r>
                </w:p>
              </w:tc>
            </w:tr>
          </w:tbl>
          <w:p w14:paraId="10FCF7B6" w14:textId="77777777" w:rsidR="00D43015" w:rsidRPr="00D75E43" w:rsidRDefault="00D43015" w:rsidP="0055647B">
            <w:pPr>
              <w:pStyle w:val="paragraph"/>
              <w:tabs>
                <w:tab w:val="left" w:pos="2456"/>
              </w:tabs>
              <w:spacing w:before="0" w:beforeAutospacing="0" w:after="0" w:afterAutospacing="0"/>
              <w:textAlignment w:val="baseline"/>
              <w:rPr>
                <w:rFonts w:ascii="Arial" w:hAnsi="Arial" w:cs="Arial"/>
                <w:color w:val="212121"/>
                <w:spacing w:val="3"/>
              </w:rPr>
            </w:pPr>
          </w:p>
          <w:p w14:paraId="26045DD0" w14:textId="6B762465" w:rsidR="00D43015" w:rsidRPr="00D75E43" w:rsidRDefault="00D43015" w:rsidP="0055647B">
            <w:pPr>
              <w:pStyle w:val="paragraph"/>
              <w:tabs>
                <w:tab w:val="left" w:pos="2456"/>
              </w:tabs>
              <w:spacing w:before="0" w:beforeAutospacing="0" w:after="0" w:afterAutospacing="0"/>
              <w:textAlignment w:val="baseline"/>
              <w:rPr>
                <w:rStyle w:val="normaltextrun"/>
                <w:rFonts w:ascii="Arial" w:hAnsi="Arial" w:cs="Arial"/>
                <w:color w:val="000000"/>
                <w:shd w:val="clear" w:color="auto" w:fill="FFFFFF"/>
              </w:rPr>
            </w:pPr>
          </w:p>
        </w:tc>
      </w:tr>
      <w:tr w:rsidR="006304A8" w:rsidRPr="00F53E31" w14:paraId="17BD8682" w14:textId="77777777" w:rsidTr="00D4365E">
        <w:trPr>
          <w:trHeight w:val="1363"/>
        </w:trPr>
        <w:tc>
          <w:tcPr>
            <w:tcW w:w="3256" w:type="dxa"/>
            <w:vAlign w:val="center"/>
          </w:tcPr>
          <w:p w14:paraId="3054EB51" w14:textId="77777777" w:rsidR="00D4365E" w:rsidRPr="006B01A6" w:rsidRDefault="006304A8" w:rsidP="00F21DB7">
            <w:pPr>
              <w:pStyle w:val="paragraph"/>
              <w:tabs>
                <w:tab w:val="left" w:pos="2456"/>
              </w:tabs>
              <w:spacing w:before="0" w:beforeAutospacing="0" w:after="0" w:afterAutospacing="0"/>
              <w:textAlignment w:val="baseline"/>
              <w:rPr>
                <w:rFonts w:ascii="Arial" w:hAnsi="Arial" w:cs="Arial"/>
                <w:b/>
                <w:bCs/>
              </w:rPr>
            </w:pPr>
            <w:r w:rsidRPr="006B01A6">
              <w:rPr>
                <w:rFonts w:ascii="Arial" w:hAnsi="Arial" w:cs="Arial"/>
                <w:b/>
                <w:bCs/>
              </w:rPr>
              <w:t xml:space="preserve">For further queries on </w:t>
            </w:r>
          </w:p>
          <w:p w14:paraId="1442AAD6" w14:textId="4FEB4A2B" w:rsidR="006304A8" w:rsidRPr="006B01A6" w:rsidRDefault="00F57FF5" w:rsidP="00F21DB7">
            <w:pPr>
              <w:pStyle w:val="paragraph"/>
              <w:tabs>
                <w:tab w:val="left" w:pos="2456"/>
              </w:tabs>
              <w:spacing w:before="0" w:beforeAutospacing="0" w:after="0" w:afterAutospacing="0"/>
              <w:textAlignment w:val="baseline"/>
              <w:rPr>
                <w:rFonts w:ascii="Arial" w:hAnsi="Arial" w:cs="Arial"/>
                <w:b/>
                <w:bCs/>
              </w:rPr>
            </w:pPr>
            <w:r>
              <w:rPr>
                <w:rFonts w:ascii="Arial" w:hAnsi="Arial" w:cs="Arial"/>
                <w:b/>
                <w:bCs/>
              </w:rPr>
              <w:t>Team</w:t>
            </w:r>
            <w:r w:rsidR="006304A8" w:rsidRPr="006B01A6">
              <w:rPr>
                <w:rFonts w:ascii="Arial" w:hAnsi="Arial" w:cs="Arial"/>
                <w:b/>
                <w:bCs/>
              </w:rPr>
              <w:t xml:space="preserve"> Travel arrangements please contact</w:t>
            </w:r>
          </w:p>
        </w:tc>
        <w:tc>
          <w:tcPr>
            <w:tcW w:w="7200" w:type="dxa"/>
          </w:tcPr>
          <w:p w14:paraId="5F104DCC" w14:textId="3EA9C366" w:rsidR="0007618B" w:rsidRPr="00D75E43" w:rsidRDefault="0007618B" w:rsidP="0055647B">
            <w:pPr>
              <w:pStyle w:val="paragraph"/>
              <w:tabs>
                <w:tab w:val="left" w:pos="2456"/>
              </w:tabs>
              <w:spacing w:before="0" w:beforeAutospacing="0" w:after="0" w:afterAutospacing="0"/>
              <w:textAlignment w:val="baseline"/>
              <w:rPr>
                <w:rFonts w:ascii="Arial" w:hAnsi="Arial" w:cs="Arial"/>
              </w:rPr>
            </w:pPr>
            <w:r w:rsidRPr="00D75E43">
              <w:rPr>
                <w:rFonts w:ascii="Arial" w:hAnsi="Arial" w:cs="Arial"/>
              </w:rPr>
              <w:t xml:space="preserve">Include a contact that your </w:t>
            </w:r>
            <w:r w:rsidR="000F27CD">
              <w:rPr>
                <w:rFonts w:ascii="Arial" w:hAnsi="Arial" w:cs="Arial"/>
              </w:rPr>
              <w:t>Travellers</w:t>
            </w:r>
            <w:r w:rsidRPr="00D75E43">
              <w:rPr>
                <w:rFonts w:ascii="Arial" w:hAnsi="Arial" w:cs="Arial"/>
              </w:rPr>
              <w:t xml:space="preserve"> can reach out to with any questions on travel arrangements (this could be internal, or your Travel Management Consultant). </w:t>
            </w:r>
          </w:p>
          <w:p w14:paraId="0D337C4C" w14:textId="77777777" w:rsidR="0007618B" w:rsidRPr="00D75E43" w:rsidRDefault="0007618B" w:rsidP="0055647B">
            <w:pPr>
              <w:pStyle w:val="paragraph"/>
              <w:tabs>
                <w:tab w:val="left" w:pos="2456"/>
              </w:tabs>
              <w:spacing w:before="0" w:beforeAutospacing="0" w:after="0" w:afterAutospacing="0"/>
              <w:textAlignment w:val="baseline"/>
              <w:rPr>
                <w:rFonts w:ascii="Arial" w:hAnsi="Arial" w:cs="Arial"/>
                <w:i/>
                <w:iCs/>
              </w:rPr>
            </w:pPr>
          </w:p>
          <w:p w14:paraId="5CA09694" w14:textId="0F857057" w:rsidR="006304A8" w:rsidRPr="00D75E43" w:rsidRDefault="006304A8" w:rsidP="0055647B">
            <w:pPr>
              <w:pStyle w:val="paragraph"/>
              <w:tabs>
                <w:tab w:val="left" w:pos="2456"/>
              </w:tabs>
              <w:spacing w:before="0" w:beforeAutospacing="0" w:after="0" w:afterAutospacing="0"/>
              <w:textAlignment w:val="baseline"/>
              <w:rPr>
                <w:rFonts w:ascii="Arial" w:hAnsi="Arial" w:cs="Arial"/>
                <w:i/>
                <w:iCs/>
              </w:rPr>
            </w:pPr>
            <w:r w:rsidRPr="00D75E43">
              <w:rPr>
                <w:rFonts w:ascii="Arial" w:hAnsi="Arial" w:cs="Arial"/>
                <w:i/>
                <w:iCs/>
              </w:rPr>
              <w:t>First Name Last Name</w:t>
            </w:r>
            <w:r w:rsidRPr="00D75E43">
              <w:rPr>
                <w:rFonts w:ascii="Arial" w:hAnsi="Arial" w:cs="Arial"/>
                <w:i/>
                <w:iCs/>
              </w:rPr>
              <w:br/>
              <w:t>Position Title</w:t>
            </w:r>
            <w:r w:rsidRPr="00D75E43">
              <w:rPr>
                <w:rFonts w:ascii="Arial" w:hAnsi="Arial" w:cs="Arial"/>
                <w:i/>
                <w:iCs/>
              </w:rPr>
              <w:br/>
              <w:t xml:space="preserve">Email: </w:t>
            </w:r>
          </w:p>
        </w:tc>
      </w:tr>
      <w:tr w:rsidR="00CA0A45" w:rsidRPr="00F53E31" w14:paraId="6CC2651A" w14:textId="77777777" w:rsidTr="00D4365E">
        <w:trPr>
          <w:trHeight w:val="1363"/>
        </w:trPr>
        <w:tc>
          <w:tcPr>
            <w:tcW w:w="3256" w:type="dxa"/>
            <w:vAlign w:val="center"/>
          </w:tcPr>
          <w:p w14:paraId="5FA37E4F" w14:textId="1F6B831E" w:rsidR="00CA0A45" w:rsidRPr="006B01A6" w:rsidRDefault="00CA0A45" w:rsidP="00F21DB7">
            <w:pPr>
              <w:pStyle w:val="paragraph"/>
              <w:tabs>
                <w:tab w:val="left" w:pos="2456"/>
              </w:tabs>
              <w:spacing w:before="0" w:beforeAutospacing="0" w:after="0" w:afterAutospacing="0"/>
              <w:textAlignment w:val="baseline"/>
              <w:rPr>
                <w:rFonts w:ascii="Arial" w:hAnsi="Arial" w:cs="Arial"/>
                <w:b/>
                <w:bCs/>
              </w:rPr>
            </w:pPr>
            <w:r>
              <w:rPr>
                <w:rFonts w:ascii="Arial" w:hAnsi="Arial" w:cs="Arial"/>
                <w:b/>
                <w:bCs/>
              </w:rPr>
              <w:lastRenderedPageBreak/>
              <w:t>Other</w:t>
            </w:r>
          </w:p>
        </w:tc>
        <w:tc>
          <w:tcPr>
            <w:tcW w:w="7200" w:type="dxa"/>
          </w:tcPr>
          <w:p w14:paraId="1E3184DA" w14:textId="77777777" w:rsidR="00CA0A45" w:rsidRPr="00D75E43" w:rsidRDefault="00CA0A45" w:rsidP="0055647B">
            <w:pPr>
              <w:pStyle w:val="paragraph"/>
              <w:tabs>
                <w:tab w:val="left" w:pos="2456"/>
              </w:tabs>
              <w:spacing w:before="0" w:beforeAutospacing="0" w:after="0" w:afterAutospacing="0"/>
              <w:textAlignment w:val="baseline"/>
              <w:rPr>
                <w:rFonts w:ascii="Arial" w:hAnsi="Arial" w:cs="Arial"/>
              </w:rPr>
            </w:pPr>
          </w:p>
        </w:tc>
      </w:tr>
    </w:tbl>
    <w:p w14:paraId="383530DA" w14:textId="6AFB5B30" w:rsidR="00B31CEE" w:rsidRPr="00F53E31" w:rsidRDefault="00D75E43" w:rsidP="00D75E43">
      <w:pPr>
        <w:pStyle w:val="paragraph"/>
        <w:spacing w:before="0" w:beforeAutospacing="0" w:after="0" w:afterAutospacing="0"/>
        <w:textAlignment w:val="baseline"/>
        <w:rPr>
          <w:rFonts w:ascii="Arial" w:hAnsi="Arial" w:cs="Arial"/>
          <w:b/>
          <w:bCs/>
          <w:noProof/>
        </w:rPr>
      </w:pPr>
      <w:r w:rsidRPr="00F53E31">
        <w:rPr>
          <w:rFonts w:ascii="Arial" w:hAnsi="Arial" w:cs="Arial"/>
          <w:b/>
          <w:bCs/>
          <w:noProof/>
        </w:rPr>
        <w:t xml:space="preserve"> </w:t>
      </w:r>
    </w:p>
    <w:p w14:paraId="4911F616" w14:textId="77777777" w:rsidR="00DC1C64" w:rsidRDefault="00DC1C64" w:rsidP="00DC1C64">
      <w:pPr>
        <w:autoSpaceDE w:val="0"/>
        <w:autoSpaceDN w:val="0"/>
        <w:adjustRightInd w:val="0"/>
        <w:spacing w:after="0"/>
        <w:jc w:val="left"/>
        <w:rPr>
          <w:rFonts w:ascii="Arial" w:hAnsi="Arial" w:cs="Arial"/>
          <w:color w:val="000000"/>
          <w:sz w:val="25"/>
          <w:szCs w:val="25"/>
        </w:rPr>
      </w:pPr>
      <w:r>
        <w:rPr>
          <w:rFonts w:ascii="Arial" w:hAnsi="Arial" w:cs="Arial"/>
          <w:color w:val="000000"/>
          <w:sz w:val="25"/>
          <w:szCs w:val="25"/>
        </w:rPr>
        <w:t>Last update: [date]</w:t>
      </w:r>
    </w:p>
    <w:p w14:paraId="511A7B37" w14:textId="77777777" w:rsidR="00DC1C64" w:rsidRDefault="00DC1C64" w:rsidP="00DC1C64">
      <w:pPr>
        <w:autoSpaceDE w:val="0"/>
        <w:autoSpaceDN w:val="0"/>
        <w:adjustRightInd w:val="0"/>
        <w:spacing w:after="0"/>
        <w:jc w:val="left"/>
        <w:rPr>
          <w:rFonts w:ascii="Arial" w:hAnsi="Arial" w:cs="Arial"/>
          <w:color w:val="000000"/>
          <w:sz w:val="25"/>
          <w:szCs w:val="25"/>
        </w:rPr>
      </w:pPr>
      <w:r>
        <w:rPr>
          <w:rFonts w:ascii="Arial" w:hAnsi="Arial" w:cs="Arial"/>
          <w:color w:val="000000"/>
          <w:sz w:val="25"/>
          <w:szCs w:val="25"/>
        </w:rPr>
        <w:t>Version: [number]</w:t>
      </w:r>
    </w:p>
    <w:p w14:paraId="6D167CF6" w14:textId="5E4845C8" w:rsidR="00DF57B5" w:rsidRPr="00DC1C64" w:rsidRDefault="00DC1C64" w:rsidP="00DC1C64">
      <w:pPr>
        <w:autoSpaceDE w:val="0"/>
        <w:autoSpaceDN w:val="0"/>
        <w:adjustRightInd w:val="0"/>
        <w:spacing w:after="0"/>
        <w:jc w:val="left"/>
        <w:rPr>
          <w:rFonts w:ascii="Arial" w:hAnsi="Arial" w:cs="Arial"/>
          <w:sz w:val="24"/>
          <w:szCs w:val="24"/>
        </w:rPr>
      </w:pPr>
      <w:r>
        <w:rPr>
          <w:rFonts w:ascii="Arial" w:hAnsi="Arial" w:cs="Arial"/>
          <w:color w:val="000000"/>
          <w:sz w:val="25"/>
          <w:szCs w:val="25"/>
        </w:rPr>
        <w:t xml:space="preserve">Approved </w:t>
      </w:r>
      <w:proofErr w:type="gramStart"/>
      <w:r>
        <w:rPr>
          <w:rFonts w:ascii="Arial" w:hAnsi="Arial" w:cs="Arial"/>
          <w:color w:val="000000"/>
          <w:sz w:val="25"/>
          <w:szCs w:val="25"/>
        </w:rPr>
        <w:t>by:</w:t>
      </w:r>
      <w:proofErr w:type="gramEnd"/>
      <w:r>
        <w:rPr>
          <w:rFonts w:ascii="Arial" w:hAnsi="Arial" w:cs="Arial"/>
          <w:color w:val="000000"/>
          <w:sz w:val="25"/>
          <w:szCs w:val="25"/>
        </w:rPr>
        <w:t xml:space="preserve"> [insert]</w:t>
      </w:r>
    </w:p>
    <w:sectPr w:rsidR="00DF57B5" w:rsidRPr="00DC1C64" w:rsidSect="00470CB8">
      <w:headerReference w:type="default" r:id="rId12"/>
      <w:pgSz w:w="11906" w:h="16838" w:code="9"/>
      <w:pgMar w:top="720" w:right="720" w:bottom="720" w:left="72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8CCF4" w14:textId="77777777" w:rsidR="009E49F8" w:rsidRDefault="009E49F8" w:rsidP="00FD2239">
      <w:pPr>
        <w:spacing w:after="0"/>
      </w:pPr>
      <w:r>
        <w:separator/>
      </w:r>
    </w:p>
  </w:endnote>
  <w:endnote w:type="continuationSeparator" w:id="0">
    <w:p w14:paraId="38A30329" w14:textId="77777777" w:rsidR="009E49F8" w:rsidRDefault="009E49F8" w:rsidP="00FD2239">
      <w:pPr>
        <w:spacing w:after="0"/>
      </w:pPr>
      <w:r>
        <w:continuationSeparator/>
      </w:r>
    </w:p>
  </w:endnote>
  <w:endnote w:type="continuationNotice" w:id="1">
    <w:p w14:paraId="519897BA" w14:textId="77777777" w:rsidR="009E49F8" w:rsidRDefault="009E49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otham Book">
    <w:altName w:val="Gotham Book"/>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T America Ext Md">
    <w:panose1 w:val="00000605000000000000"/>
    <w:charset w:val="00"/>
    <w:family w:val="auto"/>
    <w:pitch w:val="variable"/>
    <w:sig w:usb0="20000007" w:usb1="02000001" w:usb2="00000000" w:usb3="00000000" w:csb0="00000193" w:csb1="00000000"/>
    <w:embedRegular r:id="rId1" w:fontKey="{22C45449-6D00-4888-9CE1-901170BB2D3D}"/>
  </w:font>
  <w:font w:name="GT America Extended Medium">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embedRegular r:id="rId2" w:fontKey="{A9F2A4B7-195B-418F-8EDD-46E35A9A9465}"/>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B0775" w14:textId="77777777" w:rsidR="009E49F8" w:rsidRDefault="009E49F8" w:rsidP="00FD2239">
      <w:pPr>
        <w:spacing w:after="0"/>
      </w:pPr>
      <w:r>
        <w:separator/>
      </w:r>
    </w:p>
  </w:footnote>
  <w:footnote w:type="continuationSeparator" w:id="0">
    <w:p w14:paraId="09D8983F" w14:textId="77777777" w:rsidR="009E49F8" w:rsidRDefault="009E49F8" w:rsidP="00FD2239">
      <w:pPr>
        <w:spacing w:after="0"/>
      </w:pPr>
      <w:r>
        <w:continuationSeparator/>
      </w:r>
    </w:p>
  </w:footnote>
  <w:footnote w:type="continuationNotice" w:id="1">
    <w:p w14:paraId="4685F04D" w14:textId="77777777" w:rsidR="009E49F8" w:rsidRDefault="009E49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804"/>
    </w:tblGrid>
    <w:tr w:rsidR="00FE7950" w14:paraId="2C78C82D" w14:textId="77777777" w:rsidTr="00196410">
      <w:trPr>
        <w:trHeight w:hRule="exact" w:val="794"/>
      </w:trPr>
      <w:tc>
        <w:tcPr>
          <w:tcW w:w="9430" w:type="dxa"/>
        </w:tcPr>
        <w:p w14:paraId="2666051A" w14:textId="78E8B617" w:rsidR="001C34C3" w:rsidRPr="00D308B5" w:rsidRDefault="001C34C3" w:rsidP="001C34C3">
          <w:pPr>
            <w:pStyle w:val="Header"/>
            <w:jc w:val="left"/>
            <w:rPr>
              <w:rFonts w:ascii="GT America Ext Md" w:hAnsi="GT America Ext Md"/>
            </w:rPr>
          </w:pPr>
        </w:p>
        <w:p w14:paraId="0EC16628" w14:textId="217EE8FE" w:rsidR="00FE7950" w:rsidRPr="00D308B5" w:rsidRDefault="00FE7950" w:rsidP="00470CB8">
          <w:pPr>
            <w:pStyle w:val="Header"/>
            <w:jc w:val="left"/>
            <w:rPr>
              <w:rFonts w:ascii="GT America Ext Md" w:hAnsi="GT America Ext Md"/>
            </w:rPr>
          </w:pPr>
        </w:p>
      </w:tc>
    </w:tr>
  </w:tbl>
  <w:p w14:paraId="30A4304E" w14:textId="5802BB80" w:rsidR="00FD2239" w:rsidRDefault="00FD2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3969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E59C1C7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F42A57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EAE236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FB6B69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D613E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30293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952B2A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1B652C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A16A46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DCED97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1C4753D"/>
    <w:multiLevelType w:val="hybridMultilevel"/>
    <w:tmpl w:val="42ECC64E"/>
    <w:lvl w:ilvl="0" w:tplc="A648A0A8">
      <w:start w:val="5"/>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6C49E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60D5CC8"/>
    <w:multiLevelType w:val="hybridMultilevel"/>
    <w:tmpl w:val="5198A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6B33D44"/>
    <w:multiLevelType w:val="hybridMultilevel"/>
    <w:tmpl w:val="339C7532"/>
    <w:lvl w:ilvl="0" w:tplc="A4EED1A2">
      <w:start w:val="1"/>
      <w:numFmt w:val="bullet"/>
      <w:lvlText w:val="•"/>
      <w:lvlJc w:val="left"/>
      <w:pPr>
        <w:tabs>
          <w:tab w:val="num" w:pos="720"/>
        </w:tabs>
        <w:ind w:left="720" w:hanging="360"/>
      </w:pPr>
      <w:rPr>
        <w:rFonts w:ascii="Arial" w:hAnsi="Arial" w:hint="default"/>
      </w:rPr>
    </w:lvl>
    <w:lvl w:ilvl="1" w:tplc="DC7E50E6">
      <w:start w:val="1"/>
      <w:numFmt w:val="bullet"/>
      <w:lvlText w:val="•"/>
      <w:lvlJc w:val="left"/>
      <w:pPr>
        <w:tabs>
          <w:tab w:val="num" w:pos="1440"/>
        </w:tabs>
        <w:ind w:left="1440" w:hanging="360"/>
      </w:pPr>
      <w:rPr>
        <w:rFonts w:ascii="Arial" w:hAnsi="Arial" w:hint="default"/>
      </w:rPr>
    </w:lvl>
    <w:lvl w:ilvl="2" w:tplc="DF3CBEAC" w:tentative="1">
      <w:start w:val="1"/>
      <w:numFmt w:val="bullet"/>
      <w:lvlText w:val="•"/>
      <w:lvlJc w:val="left"/>
      <w:pPr>
        <w:tabs>
          <w:tab w:val="num" w:pos="2160"/>
        </w:tabs>
        <w:ind w:left="2160" w:hanging="360"/>
      </w:pPr>
      <w:rPr>
        <w:rFonts w:ascii="Arial" w:hAnsi="Arial" w:hint="default"/>
      </w:rPr>
    </w:lvl>
    <w:lvl w:ilvl="3" w:tplc="60FE7650" w:tentative="1">
      <w:start w:val="1"/>
      <w:numFmt w:val="bullet"/>
      <w:lvlText w:val="•"/>
      <w:lvlJc w:val="left"/>
      <w:pPr>
        <w:tabs>
          <w:tab w:val="num" w:pos="2880"/>
        </w:tabs>
        <w:ind w:left="2880" w:hanging="360"/>
      </w:pPr>
      <w:rPr>
        <w:rFonts w:ascii="Arial" w:hAnsi="Arial" w:hint="default"/>
      </w:rPr>
    </w:lvl>
    <w:lvl w:ilvl="4" w:tplc="7B945C82" w:tentative="1">
      <w:start w:val="1"/>
      <w:numFmt w:val="bullet"/>
      <w:lvlText w:val="•"/>
      <w:lvlJc w:val="left"/>
      <w:pPr>
        <w:tabs>
          <w:tab w:val="num" w:pos="3600"/>
        </w:tabs>
        <w:ind w:left="3600" w:hanging="360"/>
      </w:pPr>
      <w:rPr>
        <w:rFonts w:ascii="Arial" w:hAnsi="Arial" w:hint="default"/>
      </w:rPr>
    </w:lvl>
    <w:lvl w:ilvl="5" w:tplc="3DDC7F3C" w:tentative="1">
      <w:start w:val="1"/>
      <w:numFmt w:val="bullet"/>
      <w:lvlText w:val="•"/>
      <w:lvlJc w:val="left"/>
      <w:pPr>
        <w:tabs>
          <w:tab w:val="num" w:pos="4320"/>
        </w:tabs>
        <w:ind w:left="4320" w:hanging="360"/>
      </w:pPr>
      <w:rPr>
        <w:rFonts w:ascii="Arial" w:hAnsi="Arial" w:hint="default"/>
      </w:rPr>
    </w:lvl>
    <w:lvl w:ilvl="6" w:tplc="89D091A6" w:tentative="1">
      <w:start w:val="1"/>
      <w:numFmt w:val="bullet"/>
      <w:lvlText w:val="•"/>
      <w:lvlJc w:val="left"/>
      <w:pPr>
        <w:tabs>
          <w:tab w:val="num" w:pos="5040"/>
        </w:tabs>
        <w:ind w:left="5040" w:hanging="360"/>
      </w:pPr>
      <w:rPr>
        <w:rFonts w:ascii="Arial" w:hAnsi="Arial" w:hint="default"/>
      </w:rPr>
    </w:lvl>
    <w:lvl w:ilvl="7" w:tplc="F4DC2610" w:tentative="1">
      <w:start w:val="1"/>
      <w:numFmt w:val="bullet"/>
      <w:lvlText w:val="•"/>
      <w:lvlJc w:val="left"/>
      <w:pPr>
        <w:tabs>
          <w:tab w:val="num" w:pos="5760"/>
        </w:tabs>
        <w:ind w:left="5760" w:hanging="360"/>
      </w:pPr>
      <w:rPr>
        <w:rFonts w:ascii="Arial" w:hAnsi="Arial" w:hint="default"/>
      </w:rPr>
    </w:lvl>
    <w:lvl w:ilvl="8" w:tplc="9D763E4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89444EA"/>
    <w:multiLevelType w:val="hybridMultilevel"/>
    <w:tmpl w:val="16088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E5505BB"/>
    <w:multiLevelType w:val="hybridMultilevel"/>
    <w:tmpl w:val="D3CA7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9425E7"/>
    <w:multiLevelType w:val="hybridMultilevel"/>
    <w:tmpl w:val="73B693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B254D4"/>
    <w:multiLevelType w:val="hybridMultilevel"/>
    <w:tmpl w:val="AC70B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BCD3284"/>
    <w:multiLevelType w:val="hybridMultilevel"/>
    <w:tmpl w:val="3BB4F52C"/>
    <w:lvl w:ilvl="0" w:tplc="A648A0A8">
      <w:start w:val="5"/>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3FD5E61"/>
    <w:multiLevelType w:val="hybridMultilevel"/>
    <w:tmpl w:val="CD561602"/>
    <w:lvl w:ilvl="0" w:tplc="E7043158">
      <w:start w:val="5"/>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7121B76"/>
    <w:multiLevelType w:val="hybridMultilevel"/>
    <w:tmpl w:val="505656B8"/>
    <w:lvl w:ilvl="0" w:tplc="A648A0A8">
      <w:start w:val="5"/>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1D15DD"/>
    <w:multiLevelType w:val="hybridMultilevel"/>
    <w:tmpl w:val="FE84AA62"/>
    <w:lvl w:ilvl="0" w:tplc="A648A0A8">
      <w:start w:val="5"/>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0D3581E"/>
    <w:multiLevelType w:val="hybridMultilevel"/>
    <w:tmpl w:val="5D3C2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1A37EBD"/>
    <w:multiLevelType w:val="hybridMultilevel"/>
    <w:tmpl w:val="BC687C48"/>
    <w:lvl w:ilvl="0" w:tplc="A648A0A8">
      <w:start w:val="5"/>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6E3DA0"/>
    <w:multiLevelType w:val="hybridMultilevel"/>
    <w:tmpl w:val="519C3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236655"/>
    <w:multiLevelType w:val="hybridMultilevel"/>
    <w:tmpl w:val="0CFC63F4"/>
    <w:lvl w:ilvl="0" w:tplc="A648A0A8">
      <w:start w:val="5"/>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A078F"/>
    <w:multiLevelType w:val="hybridMultilevel"/>
    <w:tmpl w:val="789EA4F6"/>
    <w:lvl w:ilvl="0" w:tplc="A648A0A8">
      <w:start w:val="5"/>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BE3BA9"/>
    <w:multiLevelType w:val="hybridMultilevel"/>
    <w:tmpl w:val="1810620E"/>
    <w:lvl w:ilvl="0" w:tplc="A648A0A8">
      <w:start w:val="5"/>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3D2607"/>
    <w:multiLevelType w:val="hybridMultilevel"/>
    <w:tmpl w:val="0AC4414C"/>
    <w:lvl w:ilvl="0" w:tplc="A648A0A8">
      <w:start w:val="5"/>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0105A3"/>
    <w:multiLevelType w:val="hybridMultilevel"/>
    <w:tmpl w:val="FFFFFFFF"/>
    <w:lvl w:ilvl="0" w:tplc="FFFFFFFF">
      <w:start w:val="1"/>
      <w:numFmt w:val="bullet"/>
      <w:lvlText w:val="•"/>
      <w:lvlJc w:val="left"/>
    </w:lvl>
    <w:lvl w:ilvl="1" w:tplc="7B1DE8FD">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9E11EA4"/>
    <w:multiLevelType w:val="hybridMultilevel"/>
    <w:tmpl w:val="57AA6CF4"/>
    <w:lvl w:ilvl="0" w:tplc="E7043158">
      <w:start w:val="5"/>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D900B67"/>
    <w:multiLevelType w:val="hybridMultilevel"/>
    <w:tmpl w:val="604219CA"/>
    <w:lvl w:ilvl="0" w:tplc="E7043158">
      <w:start w:val="5"/>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DB57ED3"/>
    <w:multiLevelType w:val="hybridMultilevel"/>
    <w:tmpl w:val="0658B6FC"/>
    <w:lvl w:ilvl="0" w:tplc="A648A0A8">
      <w:start w:val="5"/>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E92870"/>
    <w:multiLevelType w:val="hybridMultilevel"/>
    <w:tmpl w:val="3E080D7C"/>
    <w:lvl w:ilvl="0" w:tplc="A648A0A8">
      <w:start w:val="5"/>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A647E4"/>
    <w:multiLevelType w:val="hybridMultilevel"/>
    <w:tmpl w:val="83EC80B0"/>
    <w:lvl w:ilvl="0" w:tplc="A648A0A8">
      <w:start w:val="5"/>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806F63"/>
    <w:multiLevelType w:val="hybridMultilevel"/>
    <w:tmpl w:val="D384F9F8"/>
    <w:lvl w:ilvl="0" w:tplc="A648A0A8">
      <w:start w:val="5"/>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A169A5"/>
    <w:multiLevelType w:val="hybridMultilevel"/>
    <w:tmpl w:val="440A8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5425612">
    <w:abstractNumId w:val="10"/>
  </w:num>
  <w:num w:numId="2" w16cid:durableId="577401774">
    <w:abstractNumId w:val="8"/>
  </w:num>
  <w:num w:numId="3" w16cid:durableId="1148521006">
    <w:abstractNumId w:val="7"/>
  </w:num>
  <w:num w:numId="4" w16cid:durableId="2043090295">
    <w:abstractNumId w:val="6"/>
  </w:num>
  <w:num w:numId="5" w16cid:durableId="1151866358">
    <w:abstractNumId w:val="5"/>
  </w:num>
  <w:num w:numId="6" w16cid:durableId="836189501">
    <w:abstractNumId w:val="9"/>
  </w:num>
  <w:num w:numId="7" w16cid:durableId="778139853">
    <w:abstractNumId w:val="4"/>
  </w:num>
  <w:num w:numId="8" w16cid:durableId="284502231">
    <w:abstractNumId w:val="3"/>
  </w:num>
  <w:num w:numId="9" w16cid:durableId="1195851680">
    <w:abstractNumId w:val="2"/>
  </w:num>
  <w:num w:numId="10" w16cid:durableId="1337655902">
    <w:abstractNumId w:val="1"/>
  </w:num>
  <w:num w:numId="11" w16cid:durableId="1255548410">
    <w:abstractNumId w:val="15"/>
  </w:num>
  <w:num w:numId="12" w16cid:durableId="249704495">
    <w:abstractNumId w:val="14"/>
  </w:num>
  <w:num w:numId="13" w16cid:durableId="1211914521">
    <w:abstractNumId w:val="30"/>
  </w:num>
  <w:num w:numId="14" w16cid:durableId="1765688539">
    <w:abstractNumId w:val="0"/>
  </w:num>
  <w:num w:numId="15" w16cid:durableId="1325353778">
    <w:abstractNumId w:val="12"/>
  </w:num>
  <w:num w:numId="16" w16cid:durableId="406730180">
    <w:abstractNumId w:val="36"/>
  </w:num>
  <w:num w:numId="17" w16cid:durableId="100925705">
    <w:abstractNumId w:val="34"/>
  </w:num>
  <w:num w:numId="18" w16cid:durableId="1009523225">
    <w:abstractNumId w:val="33"/>
  </w:num>
  <w:num w:numId="19" w16cid:durableId="299767996">
    <w:abstractNumId w:val="21"/>
  </w:num>
  <w:num w:numId="20" w16cid:durableId="1560820443">
    <w:abstractNumId w:val="26"/>
  </w:num>
  <w:num w:numId="21" w16cid:durableId="461579002">
    <w:abstractNumId w:val="11"/>
  </w:num>
  <w:num w:numId="22" w16cid:durableId="887299771">
    <w:abstractNumId w:val="19"/>
  </w:num>
  <w:num w:numId="23" w16cid:durableId="1256015088">
    <w:abstractNumId w:val="35"/>
  </w:num>
  <w:num w:numId="24" w16cid:durableId="405298907">
    <w:abstractNumId w:val="22"/>
  </w:num>
  <w:num w:numId="25" w16cid:durableId="995457277">
    <w:abstractNumId w:val="27"/>
  </w:num>
  <w:num w:numId="26" w16cid:durableId="447311213">
    <w:abstractNumId w:val="24"/>
  </w:num>
  <w:num w:numId="27" w16cid:durableId="1270312996">
    <w:abstractNumId w:val="28"/>
  </w:num>
  <w:num w:numId="28" w16cid:durableId="1357274405">
    <w:abstractNumId w:val="10"/>
  </w:num>
  <w:num w:numId="29" w16cid:durableId="819928714">
    <w:abstractNumId w:val="29"/>
  </w:num>
  <w:num w:numId="30" w16cid:durableId="1041976942">
    <w:abstractNumId w:val="10"/>
  </w:num>
  <w:num w:numId="31" w16cid:durableId="898249167">
    <w:abstractNumId w:val="10"/>
  </w:num>
  <w:num w:numId="32" w16cid:durableId="640968070">
    <w:abstractNumId w:val="35"/>
  </w:num>
  <w:num w:numId="33" w16cid:durableId="401025327">
    <w:abstractNumId w:val="32"/>
  </w:num>
  <w:num w:numId="34" w16cid:durableId="322783454">
    <w:abstractNumId w:val="24"/>
  </w:num>
  <w:num w:numId="35" w16cid:durableId="1619146906">
    <w:abstractNumId w:val="20"/>
  </w:num>
  <w:num w:numId="36" w16cid:durableId="284627742">
    <w:abstractNumId w:val="31"/>
  </w:num>
  <w:num w:numId="37" w16cid:durableId="758909326">
    <w:abstractNumId w:val="10"/>
  </w:num>
  <w:num w:numId="38" w16cid:durableId="1101756268">
    <w:abstractNumId w:val="25"/>
  </w:num>
  <w:num w:numId="39" w16cid:durableId="1666934206">
    <w:abstractNumId w:val="37"/>
  </w:num>
  <w:num w:numId="40" w16cid:durableId="1547832002">
    <w:abstractNumId w:val="10"/>
  </w:num>
  <w:num w:numId="41" w16cid:durableId="926037088">
    <w:abstractNumId w:val="16"/>
  </w:num>
  <w:num w:numId="42" w16cid:durableId="671104908">
    <w:abstractNumId w:val="18"/>
  </w:num>
  <w:num w:numId="43" w16cid:durableId="1322343696">
    <w:abstractNumId w:val="10"/>
  </w:num>
  <w:num w:numId="44" w16cid:durableId="1223905342">
    <w:abstractNumId w:val="17"/>
  </w:num>
  <w:num w:numId="45" w16cid:durableId="1075542708">
    <w:abstractNumId w:val="23"/>
  </w:num>
  <w:num w:numId="46" w16cid:durableId="16272760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CB8"/>
    <w:rsid w:val="00003437"/>
    <w:rsid w:val="00003BAB"/>
    <w:rsid w:val="0000657E"/>
    <w:rsid w:val="00010F1B"/>
    <w:rsid w:val="00014580"/>
    <w:rsid w:val="00014593"/>
    <w:rsid w:val="000168FC"/>
    <w:rsid w:val="000238A0"/>
    <w:rsid w:val="000243DC"/>
    <w:rsid w:val="00025ADE"/>
    <w:rsid w:val="0003346E"/>
    <w:rsid w:val="00035A7B"/>
    <w:rsid w:val="00037DA0"/>
    <w:rsid w:val="00055E02"/>
    <w:rsid w:val="00057A86"/>
    <w:rsid w:val="0006413C"/>
    <w:rsid w:val="000659EA"/>
    <w:rsid w:val="00073260"/>
    <w:rsid w:val="000740B9"/>
    <w:rsid w:val="000740E9"/>
    <w:rsid w:val="00075F3C"/>
    <w:rsid w:val="0007618B"/>
    <w:rsid w:val="00076F0B"/>
    <w:rsid w:val="0008281F"/>
    <w:rsid w:val="0008654C"/>
    <w:rsid w:val="00092D37"/>
    <w:rsid w:val="0009630B"/>
    <w:rsid w:val="00096D42"/>
    <w:rsid w:val="000A6BE8"/>
    <w:rsid w:val="000A7CB8"/>
    <w:rsid w:val="000B5451"/>
    <w:rsid w:val="000B7B4D"/>
    <w:rsid w:val="000C147C"/>
    <w:rsid w:val="000C4FD4"/>
    <w:rsid w:val="000D585F"/>
    <w:rsid w:val="000E4B3A"/>
    <w:rsid w:val="000E780D"/>
    <w:rsid w:val="000F27CD"/>
    <w:rsid w:val="000F6BA2"/>
    <w:rsid w:val="0010006B"/>
    <w:rsid w:val="00102D55"/>
    <w:rsid w:val="001050C2"/>
    <w:rsid w:val="00116C24"/>
    <w:rsid w:val="00120544"/>
    <w:rsid w:val="00121C78"/>
    <w:rsid w:val="00124377"/>
    <w:rsid w:val="00124495"/>
    <w:rsid w:val="00134020"/>
    <w:rsid w:val="00135B5F"/>
    <w:rsid w:val="00151347"/>
    <w:rsid w:val="001528F9"/>
    <w:rsid w:val="00153681"/>
    <w:rsid w:val="001601BD"/>
    <w:rsid w:val="001631EF"/>
    <w:rsid w:val="00165835"/>
    <w:rsid w:val="001765DE"/>
    <w:rsid w:val="001819FD"/>
    <w:rsid w:val="00193A7F"/>
    <w:rsid w:val="00196410"/>
    <w:rsid w:val="001969D0"/>
    <w:rsid w:val="001A51D6"/>
    <w:rsid w:val="001A66C7"/>
    <w:rsid w:val="001C0FD7"/>
    <w:rsid w:val="001C2E81"/>
    <w:rsid w:val="001C34C3"/>
    <w:rsid w:val="001D04B8"/>
    <w:rsid w:val="001D0A4B"/>
    <w:rsid w:val="001D22B8"/>
    <w:rsid w:val="001D4F90"/>
    <w:rsid w:val="001D579F"/>
    <w:rsid w:val="001D61C2"/>
    <w:rsid w:val="001E3ADA"/>
    <w:rsid w:val="001F0677"/>
    <w:rsid w:val="001F23C1"/>
    <w:rsid w:val="001F7195"/>
    <w:rsid w:val="002015A0"/>
    <w:rsid w:val="002041AC"/>
    <w:rsid w:val="0020647B"/>
    <w:rsid w:val="002133C6"/>
    <w:rsid w:val="0021675B"/>
    <w:rsid w:val="00224A12"/>
    <w:rsid w:val="00227BA4"/>
    <w:rsid w:val="00240E52"/>
    <w:rsid w:val="002538AA"/>
    <w:rsid w:val="00257B48"/>
    <w:rsid w:val="00261239"/>
    <w:rsid w:val="00267CFD"/>
    <w:rsid w:val="00273565"/>
    <w:rsid w:val="00275426"/>
    <w:rsid w:val="00293DC2"/>
    <w:rsid w:val="002A0AAF"/>
    <w:rsid w:val="002A4F8A"/>
    <w:rsid w:val="002A5DA5"/>
    <w:rsid w:val="002A72EC"/>
    <w:rsid w:val="002B6A09"/>
    <w:rsid w:val="002C11D3"/>
    <w:rsid w:val="002C4BD5"/>
    <w:rsid w:val="002C54AF"/>
    <w:rsid w:val="002C7915"/>
    <w:rsid w:val="002D385A"/>
    <w:rsid w:val="002D3CE8"/>
    <w:rsid w:val="002D773A"/>
    <w:rsid w:val="002E0972"/>
    <w:rsid w:val="002E278E"/>
    <w:rsid w:val="002E774C"/>
    <w:rsid w:val="002F05E2"/>
    <w:rsid w:val="002F0C54"/>
    <w:rsid w:val="002F1EB9"/>
    <w:rsid w:val="00301415"/>
    <w:rsid w:val="0031120F"/>
    <w:rsid w:val="00311F9E"/>
    <w:rsid w:val="00312BF5"/>
    <w:rsid w:val="00322D16"/>
    <w:rsid w:val="00325DE8"/>
    <w:rsid w:val="00335B97"/>
    <w:rsid w:val="003425D5"/>
    <w:rsid w:val="0034436B"/>
    <w:rsid w:val="00351413"/>
    <w:rsid w:val="00352828"/>
    <w:rsid w:val="0035305B"/>
    <w:rsid w:val="00366627"/>
    <w:rsid w:val="0037044A"/>
    <w:rsid w:val="003747B3"/>
    <w:rsid w:val="003751FD"/>
    <w:rsid w:val="003806C4"/>
    <w:rsid w:val="00380712"/>
    <w:rsid w:val="00385C1C"/>
    <w:rsid w:val="003877B7"/>
    <w:rsid w:val="00392DF7"/>
    <w:rsid w:val="00396357"/>
    <w:rsid w:val="003A09BD"/>
    <w:rsid w:val="003A3B4B"/>
    <w:rsid w:val="003A4557"/>
    <w:rsid w:val="003A74D1"/>
    <w:rsid w:val="003A7E6E"/>
    <w:rsid w:val="003B0513"/>
    <w:rsid w:val="003B0830"/>
    <w:rsid w:val="003B0DF8"/>
    <w:rsid w:val="003C0BEB"/>
    <w:rsid w:val="003C2C9D"/>
    <w:rsid w:val="003D7B1C"/>
    <w:rsid w:val="003E095C"/>
    <w:rsid w:val="003E5103"/>
    <w:rsid w:val="003E537B"/>
    <w:rsid w:val="003E5F89"/>
    <w:rsid w:val="003F5F1A"/>
    <w:rsid w:val="0040358C"/>
    <w:rsid w:val="00407028"/>
    <w:rsid w:val="00411A9D"/>
    <w:rsid w:val="004200BF"/>
    <w:rsid w:val="0042389A"/>
    <w:rsid w:val="00432E3E"/>
    <w:rsid w:val="004376E8"/>
    <w:rsid w:val="00440311"/>
    <w:rsid w:val="004471D5"/>
    <w:rsid w:val="00464987"/>
    <w:rsid w:val="00466B10"/>
    <w:rsid w:val="00470CB8"/>
    <w:rsid w:val="00470E93"/>
    <w:rsid w:val="0048010E"/>
    <w:rsid w:val="00493D59"/>
    <w:rsid w:val="004A328E"/>
    <w:rsid w:val="004B1534"/>
    <w:rsid w:val="004B2B2F"/>
    <w:rsid w:val="004B6E4B"/>
    <w:rsid w:val="004C6745"/>
    <w:rsid w:val="004F79B1"/>
    <w:rsid w:val="00502ECF"/>
    <w:rsid w:val="00503258"/>
    <w:rsid w:val="00511263"/>
    <w:rsid w:val="005123B6"/>
    <w:rsid w:val="0051585E"/>
    <w:rsid w:val="00515A88"/>
    <w:rsid w:val="00517925"/>
    <w:rsid w:val="00520CF6"/>
    <w:rsid w:val="00522A90"/>
    <w:rsid w:val="00523D16"/>
    <w:rsid w:val="00527FC5"/>
    <w:rsid w:val="005375E6"/>
    <w:rsid w:val="00537E27"/>
    <w:rsid w:val="00543ECF"/>
    <w:rsid w:val="00544755"/>
    <w:rsid w:val="0055647B"/>
    <w:rsid w:val="00564B98"/>
    <w:rsid w:val="00575B8B"/>
    <w:rsid w:val="0058599C"/>
    <w:rsid w:val="0059241C"/>
    <w:rsid w:val="00595909"/>
    <w:rsid w:val="005A0BD1"/>
    <w:rsid w:val="005A7BA2"/>
    <w:rsid w:val="005C0F6E"/>
    <w:rsid w:val="005C4C45"/>
    <w:rsid w:val="005C510A"/>
    <w:rsid w:val="005C547C"/>
    <w:rsid w:val="005D2B36"/>
    <w:rsid w:val="005D4391"/>
    <w:rsid w:val="005D682E"/>
    <w:rsid w:val="005E5690"/>
    <w:rsid w:val="005E5940"/>
    <w:rsid w:val="005E5F45"/>
    <w:rsid w:val="005E6442"/>
    <w:rsid w:val="005E666A"/>
    <w:rsid w:val="005F04C0"/>
    <w:rsid w:val="00600C12"/>
    <w:rsid w:val="0060193A"/>
    <w:rsid w:val="006037F2"/>
    <w:rsid w:val="006137B1"/>
    <w:rsid w:val="00614ACE"/>
    <w:rsid w:val="00621653"/>
    <w:rsid w:val="00623A4B"/>
    <w:rsid w:val="0062665D"/>
    <w:rsid w:val="006304A8"/>
    <w:rsid w:val="00631115"/>
    <w:rsid w:val="00632C20"/>
    <w:rsid w:val="006337DF"/>
    <w:rsid w:val="00660DBC"/>
    <w:rsid w:val="00662128"/>
    <w:rsid w:val="00666D51"/>
    <w:rsid w:val="00670F7B"/>
    <w:rsid w:val="00675707"/>
    <w:rsid w:val="006872D3"/>
    <w:rsid w:val="00687A55"/>
    <w:rsid w:val="00695D33"/>
    <w:rsid w:val="006A1B23"/>
    <w:rsid w:val="006A7F57"/>
    <w:rsid w:val="006B01A6"/>
    <w:rsid w:val="006B34CC"/>
    <w:rsid w:val="006B5D49"/>
    <w:rsid w:val="006B6F56"/>
    <w:rsid w:val="006C19AC"/>
    <w:rsid w:val="006D01DA"/>
    <w:rsid w:val="006D06F4"/>
    <w:rsid w:val="006D3F7C"/>
    <w:rsid w:val="006D54A9"/>
    <w:rsid w:val="006F1EF7"/>
    <w:rsid w:val="006F27CB"/>
    <w:rsid w:val="006F40BC"/>
    <w:rsid w:val="006F7AA0"/>
    <w:rsid w:val="006F7D93"/>
    <w:rsid w:val="007056F8"/>
    <w:rsid w:val="00706440"/>
    <w:rsid w:val="0070667A"/>
    <w:rsid w:val="00712AFC"/>
    <w:rsid w:val="0071403B"/>
    <w:rsid w:val="007160A6"/>
    <w:rsid w:val="00731B9D"/>
    <w:rsid w:val="00737600"/>
    <w:rsid w:val="00740D8C"/>
    <w:rsid w:val="00744B5A"/>
    <w:rsid w:val="00746A22"/>
    <w:rsid w:val="00755340"/>
    <w:rsid w:val="00756287"/>
    <w:rsid w:val="007636C3"/>
    <w:rsid w:val="00774BCF"/>
    <w:rsid w:val="007754E6"/>
    <w:rsid w:val="007763B7"/>
    <w:rsid w:val="007906A0"/>
    <w:rsid w:val="0079678A"/>
    <w:rsid w:val="007A1AA2"/>
    <w:rsid w:val="007A379D"/>
    <w:rsid w:val="007A4342"/>
    <w:rsid w:val="007A5B00"/>
    <w:rsid w:val="007B42A2"/>
    <w:rsid w:val="007B63EB"/>
    <w:rsid w:val="007B679F"/>
    <w:rsid w:val="007C0086"/>
    <w:rsid w:val="007C4143"/>
    <w:rsid w:val="007C4274"/>
    <w:rsid w:val="007D287A"/>
    <w:rsid w:val="007D2957"/>
    <w:rsid w:val="007D2BE1"/>
    <w:rsid w:val="007D4358"/>
    <w:rsid w:val="007D4912"/>
    <w:rsid w:val="007D5560"/>
    <w:rsid w:val="007E1C5E"/>
    <w:rsid w:val="007E1DBA"/>
    <w:rsid w:val="007E2C39"/>
    <w:rsid w:val="007E6D70"/>
    <w:rsid w:val="007F4044"/>
    <w:rsid w:val="00810B50"/>
    <w:rsid w:val="00811468"/>
    <w:rsid w:val="00812F77"/>
    <w:rsid w:val="0081746F"/>
    <w:rsid w:val="00820734"/>
    <w:rsid w:val="00822375"/>
    <w:rsid w:val="0082386D"/>
    <w:rsid w:val="00823DFA"/>
    <w:rsid w:val="00826AD4"/>
    <w:rsid w:val="0083415C"/>
    <w:rsid w:val="00837A53"/>
    <w:rsid w:val="008406D2"/>
    <w:rsid w:val="0084162E"/>
    <w:rsid w:val="00845AF6"/>
    <w:rsid w:val="00862013"/>
    <w:rsid w:val="008656A4"/>
    <w:rsid w:val="00870F6A"/>
    <w:rsid w:val="00885AC5"/>
    <w:rsid w:val="00893829"/>
    <w:rsid w:val="008A33E7"/>
    <w:rsid w:val="008A427A"/>
    <w:rsid w:val="008B5434"/>
    <w:rsid w:val="008B665E"/>
    <w:rsid w:val="008C5B00"/>
    <w:rsid w:val="008C6482"/>
    <w:rsid w:val="008D13A7"/>
    <w:rsid w:val="008D4625"/>
    <w:rsid w:val="008D50C9"/>
    <w:rsid w:val="008D7D85"/>
    <w:rsid w:val="008E2C38"/>
    <w:rsid w:val="008E68D7"/>
    <w:rsid w:val="0090136B"/>
    <w:rsid w:val="0090315C"/>
    <w:rsid w:val="0090794E"/>
    <w:rsid w:val="00920561"/>
    <w:rsid w:val="009254D1"/>
    <w:rsid w:val="00925930"/>
    <w:rsid w:val="00926611"/>
    <w:rsid w:val="00926DDC"/>
    <w:rsid w:val="00926F40"/>
    <w:rsid w:val="00931AE7"/>
    <w:rsid w:val="00935390"/>
    <w:rsid w:val="0093568E"/>
    <w:rsid w:val="00942C5B"/>
    <w:rsid w:val="00950E17"/>
    <w:rsid w:val="009547C0"/>
    <w:rsid w:val="00955042"/>
    <w:rsid w:val="00955F27"/>
    <w:rsid w:val="00956FA8"/>
    <w:rsid w:val="0096328D"/>
    <w:rsid w:val="00965E8E"/>
    <w:rsid w:val="00974D47"/>
    <w:rsid w:val="00981BA4"/>
    <w:rsid w:val="00987F8F"/>
    <w:rsid w:val="009A0741"/>
    <w:rsid w:val="009A09CC"/>
    <w:rsid w:val="009A1DD4"/>
    <w:rsid w:val="009A2588"/>
    <w:rsid w:val="009A2AF8"/>
    <w:rsid w:val="009B016D"/>
    <w:rsid w:val="009B1C43"/>
    <w:rsid w:val="009B6793"/>
    <w:rsid w:val="009C3686"/>
    <w:rsid w:val="009C79D4"/>
    <w:rsid w:val="009D5970"/>
    <w:rsid w:val="009E49F8"/>
    <w:rsid w:val="009E517E"/>
    <w:rsid w:val="009E59C3"/>
    <w:rsid w:val="009F34B8"/>
    <w:rsid w:val="009F5126"/>
    <w:rsid w:val="00A00D9A"/>
    <w:rsid w:val="00A06410"/>
    <w:rsid w:val="00A119EA"/>
    <w:rsid w:val="00A141DC"/>
    <w:rsid w:val="00A1448A"/>
    <w:rsid w:val="00A166D0"/>
    <w:rsid w:val="00A203EF"/>
    <w:rsid w:val="00A26701"/>
    <w:rsid w:val="00A26E5A"/>
    <w:rsid w:val="00A30E6D"/>
    <w:rsid w:val="00A33EFA"/>
    <w:rsid w:val="00A47B92"/>
    <w:rsid w:val="00A64CB8"/>
    <w:rsid w:val="00A70466"/>
    <w:rsid w:val="00A749BF"/>
    <w:rsid w:val="00A7685A"/>
    <w:rsid w:val="00A800A6"/>
    <w:rsid w:val="00A86048"/>
    <w:rsid w:val="00A87156"/>
    <w:rsid w:val="00A90100"/>
    <w:rsid w:val="00A93B3A"/>
    <w:rsid w:val="00A94E2E"/>
    <w:rsid w:val="00A951A2"/>
    <w:rsid w:val="00A961B0"/>
    <w:rsid w:val="00AD3630"/>
    <w:rsid w:val="00AD57D1"/>
    <w:rsid w:val="00AE353D"/>
    <w:rsid w:val="00AF563E"/>
    <w:rsid w:val="00B01160"/>
    <w:rsid w:val="00B019B9"/>
    <w:rsid w:val="00B01AF9"/>
    <w:rsid w:val="00B17146"/>
    <w:rsid w:val="00B20DD4"/>
    <w:rsid w:val="00B22E79"/>
    <w:rsid w:val="00B31CEE"/>
    <w:rsid w:val="00B32054"/>
    <w:rsid w:val="00B43885"/>
    <w:rsid w:val="00B647E9"/>
    <w:rsid w:val="00B65573"/>
    <w:rsid w:val="00B6778B"/>
    <w:rsid w:val="00B731C1"/>
    <w:rsid w:val="00B73C47"/>
    <w:rsid w:val="00B74CA1"/>
    <w:rsid w:val="00B86A59"/>
    <w:rsid w:val="00B90D38"/>
    <w:rsid w:val="00B92CEE"/>
    <w:rsid w:val="00BB4B30"/>
    <w:rsid w:val="00BC0F6F"/>
    <w:rsid w:val="00BC5EA4"/>
    <w:rsid w:val="00BC6E2A"/>
    <w:rsid w:val="00BD668B"/>
    <w:rsid w:val="00BE4341"/>
    <w:rsid w:val="00BE59A0"/>
    <w:rsid w:val="00BF0B89"/>
    <w:rsid w:val="00BF23A9"/>
    <w:rsid w:val="00BF288D"/>
    <w:rsid w:val="00BF3049"/>
    <w:rsid w:val="00BF7098"/>
    <w:rsid w:val="00BF7389"/>
    <w:rsid w:val="00C20620"/>
    <w:rsid w:val="00C218C1"/>
    <w:rsid w:val="00C223B9"/>
    <w:rsid w:val="00C24820"/>
    <w:rsid w:val="00C27646"/>
    <w:rsid w:val="00C27866"/>
    <w:rsid w:val="00C3324C"/>
    <w:rsid w:val="00C354FC"/>
    <w:rsid w:val="00C4129E"/>
    <w:rsid w:val="00C45AD1"/>
    <w:rsid w:val="00C518C1"/>
    <w:rsid w:val="00C54407"/>
    <w:rsid w:val="00C61789"/>
    <w:rsid w:val="00C628FC"/>
    <w:rsid w:val="00C65304"/>
    <w:rsid w:val="00C7707F"/>
    <w:rsid w:val="00C82F39"/>
    <w:rsid w:val="00C86616"/>
    <w:rsid w:val="00C90BFF"/>
    <w:rsid w:val="00C92BEC"/>
    <w:rsid w:val="00CA0A45"/>
    <w:rsid w:val="00CA15A9"/>
    <w:rsid w:val="00CA6594"/>
    <w:rsid w:val="00CC01C8"/>
    <w:rsid w:val="00CD055E"/>
    <w:rsid w:val="00CD0D42"/>
    <w:rsid w:val="00CD1883"/>
    <w:rsid w:val="00CF0037"/>
    <w:rsid w:val="00CF525B"/>
    <w:rsid w:val="00CF566F"/>
    <w:rsid w:val="00D00578"/>
    <w:rsid w:val="00D04837"/>
    <w:rsid w:val="00D10A70"/>
    <w:rsid w:val="00D120EB"/>
    <w:rsid w:val="00D12D38"/>
    <w:rsid w:val="00D1540C"/>
    <w:rsid w:val="00D2011C"/>
    <w:rsid w:val="00D24068"/>
    <w:rsid w:val="00D24EA5"/>
    <w:rsid w:val="00D308B5"/>
    <w:rsid w:val="00D400F0"/>
    <w:rsid w:val="00D43015"/>
    <w:rsid w:val="00D4365E"/>
    <w:rsid w:val="00D47AE1"/>
    <w:rsid w:val="00D51D4A"/>
    <w:rsid w:val="00D532F2"/>
    <w:rsid w:val="00D57C7D"/>
    <w:rsid w:val="00D57EED"/>
    <w:rsid w:val="00D60DB7"/>
    <w:rsid w:val="00D64BE1"/>
    <w:rsid w:val="00D706C9"/>
    <w:rsid w:val="00D7159D"/>
    <w:rsid w:val="00D7207C"/>
    <w:rsid w:val="00D75E43"/>
    <w:rsid w:val="00D83CC4"/>
    <w:rsid w:val="00D91561"/>
    <w:rsid w:val="00D92489"/>
    <w:rsid w:val="00D95B0F"/>
    <w:rsid w:val="00DB0341"/>
    <w:rsid w:val="00DB204C"/>
    <w:rsid w:val="00DC031C"/>
    <w:rsid w:val="00DC1C64"/>
    <w:rsid w:val="00DC2F70"/>
    <w:rsid w:val="00DC6E3B"/>
    <w:rsid w:val="00DC740E"/>
    <w:rsid w:val="00DD2D54"/>
    <w:rsid w:val="00DD4B50"/>
    <w:rsid w:val="00DD7C57"/>
    <w:rsid w:val="00DE55EE"/>
    <w:rsid w:val="00DF0D70"/>
    <w:rsid w:val="00DF1424"/>
    <w:rsid w:val="00DF57B5"/>
    <w:rsid w:val="00E01767"/>
    <w:rsid w:val="00E11DC0"/>
    <w:rsid w:val="00E16547"/>
    <w:rsid w:val="00E2698E"/>
    <w:rsid w:val="00E30DA0"/>
    <w:rsid w:val="00E30EA0"/>
    <w:rsid w:val="00E37CEA"/>
    <w:rsid w:val="00E402B9"/>
    <w:rsid w:val="00E448DC"/>
    <w:rsid w:val="00E44BF4"/>
    <w:rsid w:val="00E52F6E"/>
    <w:rsid w:val="00E64652"/>
    <w:rsid w:val="00E66369"/>
    <w:rsid w:val="00E72F45"/>
    <w:rsid w:val="00E84A00"/>
    <w:rsid w:val="00E91862"/>
    <w:rsid w:val="00EA2D10"/>
    <w:rsid w:val="00EA73B9"/>
    <w:rsid w:val="00EB1EEF"/>
    <w:rsid w:val="00EB3DD9"/>
    <w:rsid w:val="00EB5225"/>
    <w:rsid w:val="00EB53C9"/>
    <w:rsid w:val="00EB750E"/>
    <w:rsid w:val="00EC0A16"/>
    <w:rsid w:val="00EC68D2"/>
    <w:rsid w:val="00ED1466"/>
    <w:rsid w:val="00ED2E31"/>
    <w:rsid w:val="00ED6221"/>
    <w:rsid w:val="00ED70B8"/>
    <w:rsid w:val="00EF1A2F"/>
    <w:rsid w:val="00EF4398"/>
    <w:rsid w:val="00EF69C6"/>
    <w:rsid w:val="00F04057"/>
    <w:rsid w:val="00F041D5"/>
    <w:rsid w:val="00F05974"/>
    <w:rsid w:val="00F132BD"/>
    <w:rsid w:val="00F16AB4"/>
    <w:rsid w:val="00F21DB7"/>
    <w:rsid w:val="00F228DE"/>
    <w:rsid w:val="00F2357A"/>
    <w:rsid w:val="00F300DD"/>
    <w:rsid w:val="00F330C0"/>
    <w:rsid w:val="00F35473"/>
    <w:rsid w:val="00F41A9B"/>
    <w:rsid w:val="00F41EB2"/>
    <w:rsid w:val="00F53E31"/>
    <w:rsid w:val="00F56836"/>
    <w:rsid w:val="00F57FF5"/>
    <w:rsid w:val="00F64399"/>
    <w:rsid w:val="00F65F49"/>
    <w:rsid w:val="00F679FC"/>
    <w:rsid w:val="00F8295F"/>
    <w:rsid w:val="00F84C6E"/>
    <w:rsid w:val="00F863D4"/>
    <w:rsid w:val="00F8650D"/>
    <w:rsid w:val="00F87C1B"/>
    <w:rsid w:val="00F90B71"/>
    <w:rsid w:val="00F930E8"/>
    <w:rsid w:val="00F937EC"/>
    <w:rsid w:val="00F93A9B"/>
    <w:rsid w:val="00F971B1"/>
    <w:rsid w:val="00FA3DD8"/>
    <w:rsid w:val="00FA4B80"/>
    <w:rsid w:val="00FB05E5"/>
    <w:rsid w:val="00FB0CA1"/>
    <w:rsid w:val="00FB4116"/>
    <w:rsid w:val="00FB7213"/>
    <w:rsid w:val="00FC6F2A"/>
    <w:rsid w:val="00FC745E"/>
    <w:rsid w:val="00FD20E4"/>
    <w:rsid w:val="00FD2239"/>
    <w:rsid w:val="00FD2E9D"/>
    <w:rsid w:val="00FD3B29"/>
    <w:rsid w:val="00FD7379"/>
    <w:rsid w:val="00FE0919"/>
    <w:rsid w:val="00FE0A17"/>
    <w:rsid w:val="00FE7950"/>
    <w:rsid w:val="00FF739B"/>
    <w:rsid w:val="00FF748C"/>
    <w:rsid w:val="041B12A9"/>
    <w:rsid w:val="08444ADE"/>
    <w:rsid w:val="190BEA30"/>
    <w:rsid w:val="215661F1"/>
    <w:rsid w:val="24F3AA6E"/>
    <w:rsid w:val="2D1AF59C"/>
    <w:rsid w:val="38304624"/>
    <w:rsid w:val="6B4D2A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97939"/>
  <w15:chartTrackingRefBased/>
  <w15:docId w15:val="{65F1A2EC-9270-4DB7-B803-B3F4353D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0BC"/>
    <w:pPr>
      <w:spacing w:after="200" w:line="240" w:lineRule="auto"/>
      <w:jc w:val="both"/>
    </w:pPr>
    <w:rPr>
      <w:sz w:val="20"/>
      <w:lang w:val="en-AU"/>
    </w:rPr>
  </w:style>
  <w:style w:type="paragraph" w:styleId="Heading1">
    <w:name w:val="heading 1"/>
    <w:basedOn w:val="Normal"/>
    <w:next w:val="Normal"/>
    <w:link w:val="Heading1Char"/>
    <w:uiPriority w:val="9"/>
    <w:qFormat/>
    <w:rsid w:val="00D308B5"/>
    <w:pPr>
      <w:keepNext/>
      <w:keepLines/>
      <w:spacing w:after="0"/>
      <w:outlineLvl w:val="0"/>
    </w:pPr>
    <w:rPr>
      <w:rFonts w:ascii="GT America Ext Md" w:eastAsiaTheme="majorEastAsia" w:hAnsi="GT America Ext Md" w:cstheme="majorBidi"/>
      <w:noProof/>
      <w:color w:val="17133A" w:themeColor="accent1" w:themeShade="BF"/>
      <w:sz w:val="28"/>
      <w:szCs w:val="32"/>
    </w:rPr>
  </w:style>
  <w:style w:type="paragraph" w:styleId="Heading2">
    <w:name w:val="heading 2"/>
    <w:basedOn w:val="Normal"/>
    <w:next w:val="Normal"/>
    <w:link w:val="Heading2Char"/>
    <w:uiPriority w:val="9"/>
    <w:unhideWhenUsed/>
    <w:rsid w:val="00731B9D"/>
    <w:pPr>
      <w:keepNext/>
      <w:keepLines/>
      <w:spacing w:after="0"/>
      <w:outlineLvl w:val="1"/>
    </w:pPr>
    <w:rPr>
      <w:rFonts w:asciiTheme="majorHAnsi" w:eastAsiaTheme="majorEastAsia" w:hAnsiTheme="majorHAnsi" w:cstheme="majorBidi"/>
      <w:color w:val="17133A" w:themeColor="accent1" w:themeShade="BF"/>
      <w:sz w:val="24"/>
      <w:szCs w:val="26"/>
    </w:rPr>
  </w:style>
  <w:style w:type="paragraph" w:styleId="Heading3">
    <w:name w:val="heading 3"/>
    <w:basedOn w:val="Normal"/>
    <w:next w:val="Normal"/>
    <w:link w:val="Heading3Char"/>
    <w:uiPriority w:val="9"/>
    <w:semiHidden/>
    <w:unhideWhenUsed/>
    <w:rsid w:val="00731B9D"/>
    <w:pPr>
      <w:keepNext/>
      <w:keepLines/>
      <w:spacing w:before="40" w:after="0"/>
      <w:outlineLvl w:val="2"/>
    </w:pPr>
    <w:rPr>
      <w:rFonts w:asciiTheme="majorHAnsi" w:eastAsiaTheme="majorEastAsia" w:hAnsiTheme="majorHAnsi" w:cstheme="majorBidi"/>
      <w:color w:val="0F0D27"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3EF"/>
    <w:pPr>
      <w:spacing w:after="0"/>
    </w:pPr>
    <w:rPr>
      <w:rFonts w:asciiTheme="majorHAnsi" w:hAnsiTheme="majorHAnsi"/>
      <w:color w:val="FFFFFF" w:themeColor="background1"/>
      <w:sz w:val="28"/>
    </w:rPr>
  </w:style>
  <w:style w:type="character" w:customStyle="1" w:styleId="HeaderChar">
    <w:name w:val="Header Char"/>
    <w:basedOn w:val="DefaultParagraphFont"/>
    <w:link w:val="Header"/>
    <w:uiPriority w:val="99"/>
    <w:rsid w:val="00A203EF"/>
    <w:rPr>
      <w:rFonts w:asciiTheme="majorHAnsi" w:hAnsiTheme="majorHAnsi"/>
      <w:color w:val="FFFFFF" w:themeColor="background1"/>
      <w:sz w:val="28"/>
    </w:rPr>
  </w:style>
  <w:style w:type="paragraph" w:styleId="Footer">
    <w:name w:val="footer"/>
    <w:basedOn w:val="Normal"/>
    <w:link w:val="FooterChar"/>
    <w:uiPriority w:val="99"/>
    <w:unhideWhenUsed/>
    <w:rsid w:val="00FD2239"/>
    <w:pPr>
      <w:tabs>
        <w:tab w:val="center" w:pos="4819"/>
        <w:tab w:val="right" w:pos="9638"/>
      </w:tabs>
      <w:spacing w:after="0"/>
    </w:pPr>
  </w:style>
  <w:style w:type="character" w:customStyle="1" w:styleId="FooterChar">
    <w:name w:val="Footer Char"/>
    <w:basedOn w:val="DefaultParagraphFont"/>
    <w:link w:val="Footer"/>
    <w:uiPriority w:val="99"/>
    <w:rsid w:val="00FD2239"/>
  </w:style>
  <w:style w:type="character" w:customStyle="1" w:styleId="Heading1Char">
    <w:name w:val="Heading 1 Char"/>
    <w:basedOn w:val="DefaultParagraphFont"/>
    <w:link w:val="Heading1"/>
    <w:uiPriority w:val="9"/>
    <w:rsid w:val="00D308B5"/>
    <w:rPr>
      <w:rFonts w:ascii="GT America Ext Md" w:eastAsiaTheme="majorEastAsia" w:hAnsi="GT America Ext Md" w:cstheme="majorBidi"/>
      <w:noProof/>
      <w:color w:val="17133A" w:themeColor="accent1" w:themeShade="BF"/>
      <w:sz w:val="28"/>
      <w:szCs w:val="32"/>
      <w:lang w:val="en-AU"/>
    </w:rPr>
  </w:style>
  <w:style w:type="character" w:customStyle="1" w:styleId="Heading2Char">
    <w:name w:val="Heading 2 Char"/>
    <w:basedOn w:val="DefaultParagraphFont"/>
    <w:link w:val="Heading2"/>
    <w:uiPriority w:val="9"/>
    <w:rsid w:val="00731B9D"/>
    <w:rPr>
      <w:rFonts w:asciiTheme="majorHAnsi" w:eastAsiaTheme="majorEastAsia" w:hAnsiTheme="majorHAnsi" w:cstheme="majorBidi"/>
      <w:color w:val="17133A" w:themeColor="accent1" w:themeShade="BF"/>
      <w:sz w:val="24"/>
      <w:szCs w:val="26"/>
    </w:rPr>
  </w:style>
  <w:style w:type="paragraph" w:styleId="ListBullet">
    <w:name w:val="List Bullet"/>
    <w:basedOn w:val="Normal"/>
    <w:uiPriority w:val="99"/>
    <w:unhideWhenUsed/>
    <w:rsid w:val="00623A4B"/>
    <w:pPr>
      <w:numPr>
        <w:numId w:val="1"/>
      </w:numPr>
      <w:ind w:left="357" w:hanging="357"/>
      <w:contextualSpacing/>
    </w:pPr>
  </w:style>
  <w:style w:type="character" w:customStyle="1" w:styleId="Heading3Char">
    <w:name w:val="Heading 3 Char"/>
    <w:basedOn w:val="DefaultParagraphFont"/>
    <w:link w:val="Heading3"/>
    <w:uiPriority w:val="9"/>
    <w:semiHidden/>
    <w:rsid w:val="00731B9D"/>
    <w:rPr>
      <w:rFonts w:asciiTheme="majorHAnsi" w:eastAsiaTheme="majorEastAsia" w:hAnsiTheme="majorHAnsi" w:cstheme="majorBidi"/>
      <w:color w:val="0F0D27" w:themeColor="accent1" w:themeShade="7F"/>
      <w:sz w:val="24"/>
      <w:szCs w:val="24"/>
    </w:rPr>
  </w:style>
  <w:style w:type="paragraph" w:styleId="Title">
    <w:name w:val="Title"/>
    <w:basedOn w:val="Normal"/>
    <w:next w:val="Normal"/>
    <w:link w:val="TitleChar"/>
    <w:uiPriority w:val="10"/>
    <w:rsid w:val="00FE7950"/>
    <w:pPr>
      <w:spacing w:after="0"/>
      <w:contextualSpacing/>
    </w:pPr>
    <w:rPr>
      <w:rFonts w:asciiTheme="majorHAnsi" w:eastAsiaTheme="majorEastAsia" w:hAnsiTheme="majorHAnsi" w:cstheme="majorBidi"/>
      <w:color w:val="FFFFFF" w:themeColor="background1"/>
      <w:spacing w:val="-10"/>
      <w:kern w:val="28"/>
      <w:sz w:val="28"/>
      <w:szCs w:val="56"/>
    </w:rPr>
  </w:style>
  <w:style w:type="character" w:customStyle="1" w:styleId="TitleChar">
    <w:name w:val="Title Char"/>
    <w:basedOn w:val="DefaultParagraphFont"/>
    <w:link w:val="Title"/>
    <w:uiPriority w:val="10"/>
    <w:rsid w:val="00FE7950"/>
    <w:rPr>
      <w:rFonts w:asciiTheme="majorHAnsi" w:eastAsiaTheme="majorEastAsia" w:hAnsiTheme="majorHAnsi" w:cstheme="majorBidi"/>
      <w:color w:val="FFFFFF" w:themeColor="background1"/>
      <w:spacing w:val="-10"/>
      <w:kern w:val="28"/>
      <w:sz w:val="28"/>
      <w:szCs w:val="56"/>
    </w:rPr>
  </w:style>
  <w:style w:type="table" w:styleId="TableGrid">
    <w:name w:val="Table Grid"/>
    <w:basedOn w:val="TableNormal"/>
    <w:uiPriority w:val="39"/>
    <w:rsid w:val="00FE7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59C3"/>
    <w:rPr>
      <w:color w:val="0000FF"/>
      <w:u w:val="single"/>
    </w:rPr>
  </w:style>
  <w:style w:type="paragraph" w:styleId="NormalWeb">
    <w:name w:val="Normal (Web)"/>
    <w:basedOn w:val="Normal"/>
    <w:uiPriority w:val="99"/>
    <w:unhideWhenUsed/>
    <w:rsid w:val="009E59C3"/>
    <w:pPr>
      <w:spacing w:before="100" w:beforeAutospacing="1" w:after="100" w:afterAutospacing="1"/>
      <w:jc w:val="left"/>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9E59C3"/>
    <w:rPr>
      <w:color w:val="605E5C"/>
      <w:shd w:val="clear" w:color="auto" w:fill="E1DFDD"/>
    </w:rPr>
  </w:style>
  <w:style w:type="character" w:customStyle="1" w:styleId="lt-tile-header-text">
    <w:name w:val="lt-tile-header-text"/>
    <w:basedOn w:val="DefaultParagraphFont"/>
    <w:rsid w:val="00CD055E"/>
  </w:style>
  <w:style w:type="paragraph" w:customStyle="1" w:styleId="Default">
    <w:name w:val="Default"/>
    <w:rsid w:val="00124377"/>
    <w:pPr>
      <w:autoSpaceDE w:val="0"/>
      <w:autoSpaceDN w:val="0"/>
      <w:adjustRightInd w:val="0"/>
      <w:spacing w:after="0" w:line="240" w:lineRule="auto"/>
    </w:pPr>
    <w:rPr>
      <w:rFonts w:ascii="Arial" w:hAnsi="Arial" w:cs="Arial"/>
      <w:color w:val="000000"/>
      <w:sz w:val="24"/>
      <w:szCs w:val="24"/>
      <w:lang w:val="en-AU"/>
    </w:rPr>
  </w:style>
  <w:style w:type="paragraph" w:styleId="ListParagraph">
    <w:name w:val="List Paragraph"/>
    <w:basedOn w:val="Normal"/>
    <w:uiPriority w:val="34"/>
    <w:qFormat/>
    <w:rsid w:val="00121C78"/>
    <w:pPr>
      <w:ind w:left="720"/>
      <w:contextualSpacing/>
    </w:pPr>
  </w:style>
  <w:style w:type="character" w:styleId="FollowedHyperlink">
    <w:name w:val="FollowedHyperlink"/>
    <w:basedOn w:val="DefaultParagraphFont"/>
    <w:uiPriority w:val="99"/>
    <w:semiHidden/>
    <w:unhideWhenUsed/>
    <w:rsid w:val="00DB0341"/>
    <w:rPr>
      <w:color w:val="954F72" w:themeColor="followedHyperlink"/>
      <w:u w:val="single"/>
    </w:rPr>
  </w:style>
  <w:style w:type="paragraph" w:customStyle="1" w:styleId="paragraph">
    <w:name w:val="paragraph"/>
    <w:basedOn w:val="Normal"/>
    <w:rsid w:val="002E278E"/>
    <w:pPr>
      <w:spacing w:before="100" w:beforeAutospacing="1" w:after="100" w:afterAutospacing="1"/>
      <w:jc w:val="left"/>
    </w:pPr>
    <w:rPr>
      <w:rFonts w:ascii="Calibri" w:eastAsia="Times New Roman" w:hAnsi="Calibri" w:cs="Calibri"/>
      <w:sz w:val="22"/>
      <w:lang w:eastAsia="en-AU"/>
    </w:rPr>
  </w:style>
  <w:style w:type="character" w:customStyle="1" w:styleId="normaltextrun">
    <w:name w:val="normaltextrun"/>
    <w:basedOn w:val="DefaultParagraphFont"/>
    <w:rsid w:val="002E278E"/>
  </w:style>
  <w:style w:type="character" w:customStyle="1" w:styleId="eop">
    <w:name w:val="eop"/>
    <w:basedOn w:val="DefaultParagraphFont"/>
    <w:rsid w:val="002E2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2110">
      <w:bodyDiv w:val="1"/>
      <w:marLeft w:val="0"/>
      <w:marRight w:val="0"/>
      <w:marTop w:val="0"/>
      <w:marBottom w:val="0"/>
      <w:divBdr>
        <w:top w:val="none" w:sz="0" w:space="0" w:color="auto"/>
        <w:left w:val="none" w:sz="0" w:space="0" w:color="auto"/>
        <w:bottom w:val="none" w:sz="0" w:space="0" w:color="auto"/>
        <w:right w:val="none" w:sz="0" w:space="0" w:color="auto"/>
      </w:divBdr>
    </w:div>
    <w:div w:id="59989947">
      <w:bodyDiv w:val="1"/>
      <w:marLeft w:val="0"/>
      <w:marRight w:val="0"/>
      <w:marTop w:val="0"/>
      <w:marBottom w:val="0"/>
      <w:divBdr>
        <w:top w:val="none" w:sz="0" w:space="0" w:color="auto"/>
        <w:left w:val="none" w:sz="0" w:space="0" w:color="auto"/>
        <w:bottom w:val="none" w:sz="0" w:space="0" w:color="auto"/>
        <w:right w:val="none" w:sz="0" w:space="0" w:color="auto"/>
      </w:divBdr>
    </w:div>
    <w:div w:id="236672823">
      <w:bodyDiv w:val="1"/>
      <w:marLeft w:val="0"/>
      <w:marRight w:val="0"/>
      <w:marTop w:val="0"/>
      <w:marBottom w:val="0"/>
      <w:divBdr>
        <w:top w:val="none" w:sz="0" w:space="0" w:color="auto"/>
        <w:left w:val="none" w:sz="0" w:space="0" w:color="auto"/>
        <w:bottom w:val="none" w:sz="0" w:space="0" w:color="auto"/>
        <w:right w:val="none" w:sz="0" w:space="0" w:color="auto"/>
      </w:divBdr>
      <w:divsChild>
        <w:div w:id="1944267659">
          <w:marLeft w:val="0"/>
          <w:marRight w:val="0"/>
          <w:marTop w:val="0"/>
          <w:marBottom w:val="0"/>
          <w:divBdr>
            <w:top w:val="none" w:sz="0" w:space="0" w:color="auto"/>
            <w:left w:val="none" w:sz="0" w:space="0" w:color="auto"/>
            <w:bottom w:val="none" w:sz="0" w:space="0" w:color="auto"/>
            <w:right w:val="none" w:sz="0" w:space="0" w:color="auto"/>
          </w:divBdr>
        </w:div>
        <w:div w:id="33426619">
          <w:marLeft w:val="0"/>
          <w:marRight w:val="0"/>
          <w:marTop w:val="0"/>
          <w:marBottom w:val="0"/>
          <w:divBdr>
            <w:top w:val="none" w:sz="0" w:space="0" w:color="auto"/>
            <w:left w:val="none" w:sz="0" w:space="0" w:color="auto"/>
            <w:bottom w:val="none" w:sz="0" w:space="0" w:color="auto"/>
            <w:right w:val="none" w:sz="0" w:space="0" w:color="auto"/>
          </w:divBdr>
        </w:div>
        <w:div w:id="1622954242">
          <w:marLeft w:val="0"/>
          <w:marRight w:val="0"/>
          <w:marTop w:val="0"/>
          <w:marBottom w:val="0"/>
          <w:divBdr>
            <w:top w:val="none" w:sz="0" w:space="0" w:color="auto"/>
            <w:left w:val="none" w:sz="0" w:space="0" w:color="auto"/>
            <w:bottom w:val="none" w:sz="0" w:space="0" w:color="auto"/>
            <w:right w:val="none" w:sz="0" w:space="0" w:color="auto"/>
          </w:divBdr>
        </w:div>
        <w:div w:id="1728915063">
          <w:marLeft w:val="0"/>
          <w:marRight w:val="0"/>
          <w:marTop w:val="0"/>
          <w:marBottom w:val="0"/>
          <w:divBdr>
            <w:top w:val="none" w:sz="0" w:space="0" w:color="auto"/>
            <w:left w:val="none" w:sz="0" w:space="0" w:color="auto"/>
            <w:bottom w:val="none" w:sz="0" w:space="0" w:color="auto"/>
            <w:right w:val="none" w:sz="0" w:space="0" w:color="auto"/>
          </w:divBdr>
        </w:div>
        <w:div w:id="1029457049">
          <w:marLeft w:val="0"/>
          <w:marRight w:val="0"/>
          <w:marTop w:val="0"/>
          <w:marBottom w:val="0"/>
          <w:divBdr>
            <w:top w:val="none" w:sz="0" w:space="0" w:color="auto"/>
            <w:left w:val="none" w:sz="0" w:space="0" w:color="auto"/>
            <w:bottom w:val="none" w:sz="0" w:space="0" w:color="auto"/>
            <w:right w:val="none" w:sz="0" w:space="0" w:color="auto"/>
          </w:divBdr>
        </w:div>
        <w:div w:id="915942386">
          <w:marLeft w:val="0"/>
          <w:marRight w:val="0"/>
          <w:marTop w:val="0"/>
          <w:marBottom w:val="0"/>
          <w:divBdr>
            <w:top w:val="none" w:sz="0" w:space="0" w:color="auto"/>
            <w:left w:val="none" w:sz="0" w:space="0" w:color="auto"/>
            <w:bottom w:val="none" w:sz="0" w:space="0" w:color="auto"/>
            <w:right w:val="none" w:sz="0" w:space="0" w:color="auto"/>
          </w:divBdr>
        </w:div>
        <w:div w:id="69886757">
          <w:marLeft w:val="0"/>
          <w:marRight w:val="0"/>
          <w:marTop w:val="0"/>
          <w:marBottom w:val="0"/>
          <w:divBdr>
            <w:top w:val="none" w:sz="0" w:space="0" w:color="auto"/>
            <w:left w:val="none" w:sz="0" w:space="0" w:color="auto"/>
            <w:bottom w:val="none" w:sz="0" w:space="0" w:color="auto"/>
            <w:right w:val="none" w:sz="0" w:space="0" w:color="auto"/>
          </w:divBdr>
        </w:div>
        <w:div w:id="453446306">
          <w:marLeft w:val="0"/>
          <w:marRight w:val="0"/>
          <w:marTop w:val="0"/>
          <w:marBottom w:val="0"/>
          <w:divBdr>
            <w:top w:val="none" w:sz="0" w:space="0" w:color="auto"/>
            <w:left w:val="none" w:sz="0" w:space="0" w:color="auto"/>
            <w:bottom w:val="none" w:sz="0" w:space="0" w:color="auto"/>
            <w:right w:val="none" w:sz="0" w:space="0" w:color="auto"/>
          </w:divBdr>
        </w:div>
        <w:div w:id="1852135711">
          <w:marLeft w:val="0"/>
          <w:marRight w:val="0"/>
          <w:marTop w:val="0"/>
          <w:marBottom w:val="0"/>
          <w:divBdr>
            <w:top w:val="none" w:sz="0" w:space="0" w:color="auto"/>
            <w:left w:val="none" w:sz="0" w:space="0" w:color="auto"/>
            <w:bottom w:val="none" w:sz="0" w:space="0" w:color="auto"/>
            <w:right w:val="none" w:sz="0" w:space="0" w:color="auto"/>
          </w:divBdr>
        </w:div>
        <w:div w:id="767044594">
          <w:marLeft w:val="0"/>
          <w:marRight w:val="0"/>
          <w:marTop w:val="0"/>
          <w:marBottom w:val="0"/>
          <w:divBdr>
            <w:top w:val="none" w:sz="0" w:space="0" w:color="auto"/>
            <w:left w:val="none" w:sz="0" w:space="0" w:color="auto"/>
            <w:bottom w:val="none" w:sz="0" w:space="0" w:color="auto"/>
            <w:right w:val="none" w:sz="0" w:space="0" w:color="auto"/>
          </w:divBdr>
        </w:div>
        <w:div w:id="2066443639">
          <w:marLeft w:val="0"/>
          <w:marRight w:val="0"/>
          <w:marTop w:val="0"/>
          <w:marBottom w:val="0"/>
          <w:divBdr>
            <w:top w:val="none" w:sz="0" w:space="0" w:color="auto"/>
            <w:left w:val="none" w:sz="0" w:space="0" w:color="auto"/>
            <w:bottom w:val="none" w:sz="0" w:space="0" w:color="auto"/>
            <w:right w:val="none" w:sz="0" w:space="0" w:color="auto"/>
          </w:divBdr>
        </w:div>
        <w:div w:id="114064199">
          <w:marLeft w:val="0"/>
          <w:marRight w:val="0"/>
          <w:marTop w:val="0"/>
          <w:marBottom w:val="0"/>
          <w:divBdr>
            <w:top w:val="none" w:sz="0" w:space="0" w:color="auto"/>
            <w:left w:val="none" w:sz="0" w:space="0" w:color="auto"/>
            <w:bottom w:val="none" w:sz="0" w:space="0" w:color="auto"/>
            <w:right w:val="none" w:sz="0" w:space="0" w:color="auto"/>
          </w:divBdr>
        </w:div>
        <w:div w:id="2100984237">
          <w:marLeft w:val="0"/>
          <w:marRight w:val="0"/>
          <w:marTop w:val="0"/>
          <w:marBottom w:val="0"/>
          <w:divBdr>
            <w:top w:val="none" w:sz="0" w:space="0" w:color="auto"/>
            <w:left w:val="none" w:sz="0" w:space="0" w:color="auto"/>
            <w:bottom w:val="none" w:sz="0" w:space="0" w:color="auto"/>
            <w:right w:val="none" w:sz="0" w:space="0" w:color="auto"/>
          </w:divBdr>
        </w:div>
        <w:div w:id="66731776">
          <w:marLeft w:val="0"/>
          <w:marRight w:val="0"/>
          <w:marTop w:val="0"/>
          <w:marBottom w:val="0"/>
          <w:divBdr>
            <w:top w:val="none" w:sz="0" w:space="0" w:color="auto"/>
            <w:left w:val="none" w:sz="0" w:space="0" w:color="auto"/>
            <w:bottom w:val="none" w:sz="0" w:space="0" w:color="auto"/>
            <w:right w:val="none" w:sz="0" w:space="0" w:color="auto"/>
          </w:divBdr>
        </w:div>
        <w:div w:id="40710272">
          <w:marLeft w:val="0"/>
          <w:marRight w:val="0"/>
          <w:marTop w:val="0"/>
          <w:marBottom w:val="0"/>
          <w:divBdr>
            <w:top w:val="none" w:sz="0" w:space="0" w:color="auto"/>
            <w:left w:val="none" w:sz="0" w:space="0" w:color="auto"/>
            <w:bottom w:val="none" w:sz="0" w:space="0" w:color="auto"/>
            <w:right w:val="none" w:sz="0" w:space="0" w:color="auto"/>
          </w:divBdr>
        </w:div>
        <w:div w:id="1197112738">
          <w:marLeft w:val="0"/>
          <w:marRight w:val="0"/>
          <w:marTop w:val="0"/>
          <w:marBottom w:val="0"/>
          <w:divBdr>
            <w:top w:val="none" w:sz="0" w:space="0" w:color="auto"/>
            <w:left w:val="none" w:sz="0" w:space="0" w:color="auto"/>
            <w:bottom w:val="none" w:sz="0" w:space="0" w:color="auto"/>
            <w:right w:val="none" w:sz="0" w:space="0" w:color="auto"/>
          </w:divBdr>
        </w:div>
        <w:div w:id="1531145474">
          <w:marLeft w:val="0"/>
          <w:marRight w:val="0"/>
          <w:marTop w:val="0"/>
          <w:marBottom w:val="0"/>
          <w:divBdr>
            <w:top w:val="none" w:sz="0" w:space="0" w:color="auto"/>
            <w:left w:val="none" w:sz="0" w:space="0" w:color="auto"/>
            <w:bottom w:val="none" w:sz="0" w:space="0" w:color="auto"/>
            <w:right w:val="none" w:sz="0" w:space="0" w:color="auto"/>
          </w:divBdr>
        </w:div>
      </w:divsChild>
    </w:div>
    <w:div w:id="279410840">
      <w:bodyDiv w:val="1"/>
      <w:marLeft w:val="0"/>
      <w:marRight w:val="0"/>
      <w:marTop w:val="0"/>
      <w:marBottom w:val="0"/>
      <w:divBdr>
        <w:top w:val="none" w:sz="0" w:space="0" w:color="auto"/>
        <w:left w:val="none" w:sz="0" w:space="0" w:color="auto"/>
        <w:bottom w:val="none" w:sz="0" w:space="0" w:color="auto"/>
        <w:right w:val="none" w:sz="0" w:space="0" w:color="auto"/>
      </w:divBdr>
    </w:div>
    <w:div w:id="449321520">
      <w:bodyDiv w:val="1"/>
      <w:marLeft w:val="0"/>
      <w:marRight w:val="0"/>
      <w:marTop w:val="0"/>
      <w:marBottom w:val="0"/>
      <w:divBdr>
        <w:top w:val="none" w:sz="0" w:space="0" w:color="auto"/>
        <w:left w:val="none" w:sz="0" w:space="0" w:color="auto"/>
        <w:bottom w:val="none" w:sz="0" w:space="0" w:color="auto"/>
        <w:right w:val="none" w:sz="0" w:space="0" w:color="auto"/>
      </w:divBdr>
      <w:divsChild>
        <w:div w:id="1909800243">
          <w:marLeft w:val="0"/>
          <w:marRight w:val="0"/>
          <w:marTop w:val="0"/>
          <w:marBottom w:val="0"/>
          <w:divBdr>
            <w:top w:val="none" w:sz="0" w:space="0" w:color="auto"/>
            <w:left w:val="none" w:sz="0" w:space="0" w:color="auto"/>
            <w:bottom w:val="none" w:sz="0" w:space="0" w:color="auto"/>
            <w:right w:val="none" w:sz="0" w:space="0" w:color="auto"/>
          </w:divBdr>
        </w:div>
        <w:div w:id="1937785488">
          <w:marLeft w:val="0"/>
          <w:marRight w:val="0"/>
          <w:marTop w:val="0"/>
          <w:marBottom w:val="0"/>
          <w:divBdr>
            <w:top w:val="none" w:sz="0" w:space="0" w:color="auto"/>
            <w:left w:val="none" w:sz="0" w:space="0" w:color="auto"/>
            <w:bottom w:val="none" w:sz="0" w:space="0" w:color="auto"/>
            <w:right w:val="none" w:sz="0" w:space="0" w:color="auto"/>
          </w:divBdr>
        </w:div>
        <w:div w:id="841892757">
          <w:marLeft w:val="0"/>
          <w:marRight w:val="0"/>
          <w:marTop w:val="0"/>
          <w:marBottom w:val="0"/>
          <w:divBdr>
            <w:top w:val="none" w:sz="0" w:space="0" w:color="auto"/>
            <w:left w:val="none" w:sz="0" w:space="0" w:color="auto"/>
            <w:bottom w:val="none" w:sz="0" w:space="0" w:color="auto"/>
            <w:right w:val="none" w:sz="0" w:space="0" w:color="auto"/>
          </w:divBdr>
        </w:div>
        <w:div w:id="1421756457">
          <w:marLeft w:val="0"/>
          <w:marRight w:val="0"/>
          <w:marTop w:val="0"/>
          <w:marBottom w:val="0"/>
          <w:divBdr>
            <w:top w:val="none" w:sz="0" w:space="0" w:color="auto"/>
            <w:left w:val="none" w:sz="0" w:space="0" w:color="auto"/>
            <w:bottom w:val="none" w:sz="0" w:space="0" w:color="auto"/>
            <w:right w:val="none" w:sz="0" w:space="0" w:color="auto"/>
          </w:divBdr>
        </w:div>
        <w:div w:id="1865436153">
          <w:marLeft w:val="0"/>
          <w:marRight w:val="0"/>
          <w:marTop w:val="0"/>
          <w:marBottom w:val="0"/>
          <w:divBdr>
            <w:top w:val="none" w:sz="0" w:space="0" w:color="auto"/>
            <w:left w:val="none" w:sz="0" w:space="0" w:color="auto"/>
            <w:bottom w:val="none" w:sz="0" w:space="0" w:color="auto"/>
            <w:right w:val="none" w:sz="0" w:space="0" w:color="auto"/>
          </w:divBdr>
        </w:div>
        <w:div w:id="466162504">
          <w:marLeft w:val="0"/>
          <w:marRight w:val="0"/>
          <w:marTop w:val="0"/>
          <w:marBottom w:val="0"/>
          <w:divBdr>
            <w:top w:val="none" w:sz="0" w:space="0" w:color="auto"/>
            <w:left w:val="none" w:sz="0" w:space="0" w:color="auto"/>
            <w:bottom w:val="none" w:sz="0" w:space="0" w:color="auto"/>
            <w:right w:val="none" w:sz="0" w:space="0" w:color="auto"/>
          </w:divBdr>
        </w:div>
        <w:div w:id="1233349662">
          <w:marLeft w:val="0"/>
          <w:marRight w:val="0"/>
          <w:marTop w:val="0"/>
          <w:marBottom w:val="0"/>
          <w:divBdr>
            <w:top w:val="none" w:sz="0" w:space="0" w:color="auto"/>
            <w:left w:val="none" w:sz="0" w:space="0" w:color="auto"/>
            <w:bottom w:val="none" w:sz="0" w:space="0" w:color="auto"/>
            <w:right w:val="none" w:sz="0" w:space="0" w:color="auto"/>
          </w:divBdr>
        </w:div>
        <w:div w:id="1370258647">
          <w:marLeft w:val="0"/>
          <w:marRight w:val="0"/>
          <w:marTop w:val="0"/>
          <w:marBottom w:val="0"/>
          <w:divBdr>
            <w:top w:val="none" w:sz="0" w:space="0" w:color="auto"/>
            <w:left w:val="none" w:sz="0" w:space="0" w:color="auto"/>
            <w:bottom w:val="none" w:sz="0" w:space="0" w:color="auto"/>
            <w:right w:val="none" w:sz="0" w:space="0" w:color="auto"/>
          </w:divBdr>
        </w:div>
        <w:div w:id="1914775889">
          <w:marLeft w:val="0"/>
          <w:marRight w:val="0"/>
          <w:marTop w:val="0"/>
          <w:marBottom w:val="0"/>
          <w:divBdr>
            <w:top w:val="none" w:sz="0" w:space="0" w:color="auto"/>
            <w:left w:val="none" w:sz="0" w:space="0" w:color="auto"/>
            <w:bottom w:val="none" w:sz="0" w:space="0" w:color="auto"/>
            <w:right w:val="none" w:sz="0" w:space="0" w:color="auto"/>
          </w:divBdr>
        </w:div>
        <w:div w:id="799301518">
          <w:marLeft w:val="0"/>
          <w:marRight w:val="0"/>
          <w:marTop w:val="0"/>
          <w:marBottom w:val="0"/>
          <w:divBdr>
            <w:top w:val="none" w:sz="0" w:space="0" w:color="auto"/>
            <w:left w:val="none" w:sz="0" w:space="0" w:color="auto"/>
            <w:bottom w:val="none" w:sz="0" w:space="0" w:color="auto"/>
            <w:right w:val="none" w:sz="0" w:space="0" w:color="auto"/>
          </w:divBdr>
        </w:div>
        <w:div w:id="1716150492">
          <w:marLeft w:val="0"/>
          <w:marRight w:val="0"/>
          <w:marTop w:val="0"/>
          <w:marBottom w:val="0"/>
          <w:divBdr>
            <w:top w:val="none" w:sz="0" w:space="0" w:color="auto"/>
            <w:left w:val="none" w:sz="0" w:space="0" w:color="auto"/>
            <w:bottom w:val="none" w:sz="0" w:space="0" w:color="auto"/>
            <w:right w:val="none" w:sz="0" w:space="0" w:color="auto"/>
          </w:divBdr>
        </w:div>
        <w:div w:id="2019119010">
          <w:marLeft w:val="0"/>
          <w:marRight w:val="0"/>
          <w:marTop w:val="0"/>
          <w:marBottom w:val="0"/>
          <w:divBdr>
            <w:top w:val="none" w:sz="0" w:space="0" w:color="auto"/>
            <w:left w:val="none" w:sz="0" w:space="0" w:color="auto"/>
            <w:bottom w:val="none" w:sz="0" w:space="0" w:color="auto"/>
            <w:right w:val="none" w:sz="0" w:space="0" w:color="auto"/>
          </w:divBdr>
        </w:div>
        <w:div w:id="661279482">
          <w:marLeft w:val="0"/>
          <w:marRight w:val="0"/>
          <w:marTop w:val="0"/>
          <w:marBottom w:val="0"/>
          <w:divBdr>
            <w:top w:val="none" w:sz="0" w:space="0" w:color="auto"/>
            <w:left w:val="none" w:sz="0" w:space="0" w:color="auto"/>
            <w:bottom w:val="none" w:sz="0" w:space="0" w:color="auto"/>
            <w:right w:val="none" w:sz="0" w:space="0" w:color="auto"/>
          </w:divBdr>
        </w:div>
        <w:div w:id="1356417239">
          <w:marLeft w:val="0"/>
          <w:marRight w:val="0"/>
          <w:marTop w:val="0"/>
          <w:marBottom w:val="0"/>
          <w:divBdr>
            <w:top w:val="none" w:sz="0" w:space="0" w:color="auto"/>
            <w:left w:val="none" w:sz="0" w:space="0" w:color="auto"/>
            <w:bottom w:val="none" w:sz="0" w:space="0" w:color="auto"/>
            <w:right w:val="none" w:sz="0" w:space="0" w:color="auto"/>
          </w:divBdr>
        </w:div>
        <w:div w:id="239751489">
          <w:marLeft w:val="0"/>
          <w:marRight w:val="0"/>
          <w:marTop w:val="0"/>
          <w:marBottom w:val="0"/>
          <w:divBdr>
            <w:top w:val="none" w:sz="0" w:space="0" w:color="auto"/>
            <w:left w:val="none" w:sz="0" w:space="0" w:color="auto"/>
            <w:bottom w:val="none" w:sz="0" w:space="0" w:color="auto"/>
            <w:right w:val="none" w:sz="0" w:space="0" w:color="auto"/>
          </w:divBdr>
        </w:div>
        <w:div w:id="1341472898">
          <w:marLeft w:val="0"/>
          <w:marRight w:val="0"/>
          <w:marTop w:val="0"/>
          <w:marBottom w:val="0"/>
          <w:divBdr>
            <w:top w:val="none" w:sz="0" w:space="0" w:color="auto"/>
            <w:left w:val="none" w:sz="0" w:space="0" w:color="auto"/>
            <w:bottom w:val="none" w:sz="0" w:space="0" w:color="auto"/>
            <w:right w:val="none" w:sz="0" w:space="0" w:color="auto"/>
          </w:divBdr>
        </w:div>
        <w:div w:id="1248225181">
          <w:marLeft w:val="0"/>
          <w:marRight w:val="0"/>
          <w:marTop w:val="0"/>
          <w:marBottom w:val="0"/>
          <w:divBdr>
            <w:top w:val="none" w:sz="0" w:space="0" w:color="auto"/>
            <w:left w:val="none" w:sz="0" w:space="0" w:color="auto"/>
            <w:bottom w:val="none" w:sz="0" w:space="0" w:color="auto"/>
            <w:right w:val="none" w:sz="0" w:space="0" w:color="auto"/>
          </w:divBdr>
        </w:div>
      </w:divsChild>
    </w:div>
    <w:div w:id="537667466">
      <w:bodyDiv w:val="1"/>
      <w:marLeft w:val="0"/>
      <w:marRight w:val="0"/>
      <w:marTop w:val="0"/>
      <w:marBottom w:val="0"/>
      <w:divBdr>
        <w:top w:val="none" w:sz="0" w:space="0" w:color="auto"/>
        <w:left w:val="none" w:sz="0" w:space="0" w:color="auto"/>
        <w:bottom w:val="none" w:sz="0" w:space="0" w:color="auto"/>
        <w:right w:val="none" w:sz="0" w:space="0" w:color="auto"/>
      </w:divBdr>
    </w:div>
    <w:div w:id="644117534">
      <w:bodyDiv w:val="1"/>
      <w:marLeft w:val="0"/>
      <w:marRight w:val="0"/>
      <w:marTop w:val="0"/>
      <w:marBottom w:val="0"/>
      <w:divBdr>
        <w:top w:val="none" w:sz="0" w:space="0" w:color="auto"/>
        <w:left w:val="none" w:sz="0" w:space="0" w:color="auto"/>
        <w:bottom w:val="none" w:sz="0" w:space="0" w:color="auto"/>
        <w:right w:val="none" w:sz="0" w:space="0" w:color="auto"/>
      </w:divBdr>
    </w:div>
    <w:div w:id="698893388">
      <w:bodyDiv w:val="1"/>
      <w:marLeft w:val="0"/>
      <w:marRight w:val="0"/>
      <w:marTop w:val="0"/>
      <w:marBottom w:val="0"/>
      <w:divBdr>
        <w:top w:val="none" w:sz="0" w:space="0" w:color="auto"/>
        <w:left w:val="none" w:sz="0" w:space="0" w:color="auto"/>
        <w:bottom w:val="none" w:sz="0" w:space="0" w:color="auto"/>
        <w:right w:val="none" w:sz="0" w:space="0" w:color="auto"/>
      </w:divBdr>
      <w:divsChild>
        <w:div w:id="1105154082">
          <w:marLeft w:val="0"/>
          <w:marRight w:val="0"/>
          <w:marTop w:val="0"/>
          <w:marBottom w:val="165"/>
          <w:divBdr>
            <w:top w:val="none" w:sz="0" w:space="0" w:color="auto"/>
            <w:left w:val="none" w:sz="0" w:space="0" w:color="auto"/>
            <w:bottom w:val="none" w:sz="0" w:space="0" w:color="auto"/>
            <w:right w:val="none" w:sz="0" w:space="0" w:color="auto"/>
          </w:divBdr>
          <w:divsChild>
            <w:div w:id="392002110">
              <w:marLeft w:val="0"/>
              <w:marRight w:val="0"/>
              <w:marTop w:val="0"/>
              <w:marBottom w:val="0"/>
              <w:divBdr>
                <w:top w:val="single" w:sz="2" w:space="0" w:color="3D3A3B"/>
                <w:left w:val="single" w:sz="2" w:space="0" w:color="3D3A3B"/>
                <w:bottom w:val="single" w:sz="2" w:space="0" w:color="3D3A3B"/>
                <w:right w:val="single" w:sz="2" w:space="0" w:color="3D3A3B"/>
              </w:divBdr>
              <w:divsChild>
                <w:div w:id="30752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1856">
          <w:marLeft w:val="0"/>
          <w:marRight w:val="0"/>
          <w:marTop w:val="0"/>
          <w:marBottom w:val="165"/>
          <w:divBdr>
            <w:top w:val="none" w:sz="0" w:space="0" w:color="auto"/>
            <w:left w:val="none" w:sz="0" w:space="0" w:color="auto"/>
            <w:bottom w:val="none" w:sz="0" w:space="0" w:color="auto"/>
            <w:right w:val="none" w:sz="0" w:space="0" w:color="auto"/>
          </w:divBdr>
          <w:divsChild>
            <w:div w:id="710035140">
              <w:marLeft w:val="0"/>
              <w:marRight w:val="0"/>
              <w:marTop w:val="0"/>
              <w:marBottom w:val="0"/>
              <w:divBdr>
                <w:top w:val="single" w:sz="2" w:space="0" w:color="3D3A3B"/>
                <w:left w:val="single" w:sz="2" w:space="0" w:color="3D3A3B"/>
                <w:bottom w:val="single" w:sz="2" w:space="0" w:color="3D3A3B"/>
                <w:right w:val="single" w:sz="2" w:space="0" w:color="3D3A3B"/>
              </w:divBdr>
              <w:divsChild>
                <w:div w:id="152444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611">
          <w:marLeft w:val="0"/>
          <w:marRight w:val="0"/>
          <w:marTop w:val="0"/>
          <w:marBottom w:val="165"/>
          <w:divBdr>
            <w:top w:val="none" w:sz="0" w:space="0" w:color="auto"/>
            <w:left w:val="none" w:sz="0" w:space="0" w:color="auto"/>
            <w:bottom w:val="none" w:sz="0" w:space="0" w:color="auto"/>
            <w:right w:val="none" w:sz="0" w:space="0" w:color="auto"/>
          </w:divBdr>
          <w:divsChild>
            <w:div w:id="899362242">
              <w:marLeft w:val="0"/>
              <w:marRight w:val="0"/>
              <w:marTop w:val="0"/>
              <w:marBottom w:val="0"/>
              <w:divBdr>
                <w:top w:val="single" w:sz="2" w:space="0" w:color="3D3A3B"/>
                <w:left w:val="single" w:sz="2" w:space="0" w:color="3D3A3B"/>
                <w:bottom w:val="single" w:sz="2" w:space="0" w:color="3D3A3B"/>
                <w:right w:val="single" w:sz="2" w:space="0" w:color="3D3A3B"/>
              </w:divBdr>
              <w:divsChild>
                <w:div w:id="20507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4428">
          <w:marLeft w:val="0"/>
          <w:marRight w:val="0"/>
          <w:marTop w:val="0"/>
          <w:marBottom w:val="165"/>
          <w:divBdr>
            <w:top w:val="none" w:sz="0" w:space="0" w:color="auto"/>
            <w:left w:val="none" w:sz="0" w:space="0" w:color="auto"/>
            <w:bottom w:val="none" w:sz="0" w:space="0" w:color="auto"/>
            <w:right w:val="none" w:sz="0" w:space="0" w:color="auto"/>
          </w:divBdr>
          <w:divsChild>
            <w:div w:id="1512524910">
              <w:marLeft w:val="0"/>
              <w:marRight w:val="0"/>
              <w:marTop w:val="0"/>
              <w:marBottom w:val="0"/>
              <w:divBdr>
                <w:top w:val="single" w:sz="2" w:space="0" w:color="3D3A3B"/>
                <w:left w:val="single" w:sz="2" w:space="0" w:color="3D3A3B"/>
                <w:bottom w:val="single" w:sz="2" w:space="0" w:color="3D3A3B"/>
                <w:right w:val="single" w:sz="2" w:space="0" w:color="3D3A3B"/>
              </w:divBdr>
              <w:divsChild>
                <w:div w:id="11402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21409">
          <w:marLeft w:val="0"/>
          <w:marRight w:val="0"/>
          <w:marTop w:val="0"/>
          <w:marBottom w:val="165"/>
          <w:divBdr>
            <w:top w:val="none" w:sz="0" w:space="0" w:color="auto"/>
            <w:left w:val="none" w:sz="0" w:space="0" w:color="auto"/>
            <w:bottom w:val="none" w:sz="0" w:space="0" w:color="auto"/>
            <w:right w:val="none" w:sz="0" w:space="0" w:color="auto"/>
          </w:divBdr>
          <w:divsChild>
            <w:div w:id="1899048583">
              <w:marLeft w:val="0"/>
              <w:marRight w:val="0"/>
              <w:marTop w:val="0"/>
              <w:marBottom w:val="0"/>
              <w:divBdr>
                <w:top w:val="single" w:sz="2" w:space="0" w:color="3D3A3B"/>
                <w:left w:val="single" w:sz="2" w:space="0" w:color="3D3A3B"/>
                <w:bottom w:val="single" w:sz="2" w:space="0" w:color="3D3A3B"/>
                <w:right w:val="single" w:sz="2" w:space="0" w:color="3D3A3B"/>
              </w:divBdr>
              <w:divsChild>
                <w:div w:id="10454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944668">
          <w:marLeft w:val="0"/>
          <w:marRight w:val="0"/>
          <w:marTop w:val="0"/>
          <w:marBottom w:val="165"/>
          <w:divBdr>
            <w:top w:val="none" w:sz="0" w:space="0" w:color="auto"/>
            <w:left w:val="none" w:sz="0" w:space="0" w:color="auto"/>
            <w:bottom w:val="none" w:sz="0" w:space="0" w:color="auto"/>
            <w:right w:val="none" w:sz="0" w:space="0" w:color="auto"/>
          </w:divBdr>
          <w:divsChild>
            <w:div w:id="1918519287">
              <w:marLeft w:val="0"/>
              <w:marRight w:val="0"/>
              <w:marTop w:val="0"/>
              <w:marBottom w:val="0"/>
              <w:divBdr>
                <w:top w:val="single" w:sz="2" w:space="0" w:color="3D3A3B"/>
                <w:left w:val="single" w:sz="2" w:space="0" w:color="3D3A3B"/>
                <w:bottom w:val="single" w:sz="2" w:space="0" w:color="3D3A3B"/>
                <w:right w:val="single" w:sz="2" w:space="0" w:color="3D3A3B"/>
              </w:divBdr>
              <w:divsChild>
                <w:div w:id="10005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8071">
          <w:marLeft w:val="0"/>
          <w:marRight w:val="0"/>
          <w:marTop w:val="0"/>
          <w:marBottom w:val="165"/>
          <w:divBdr>
            <w:top w:val="none" w:sz="0" w:space="0" w:color="auto"/>
            <w:left w:val="none" w:sz="0" w:space="0" w:color="auto"/>
            <w:bottom w:val="none" w:sz="0" w:space="0" w:color="auto"/>
            <w:right w:val="none" w:sz="0" w:space="0" w:color="auto"/>
          </w:divBdr>
          <w:divsChild>
            <w:div w:id="337999217">
              <w:marLeft w:val="0"/>
              <w:marRight w:val="0"/>
              <w:marTop w:val="0"/>
              <w:marBottom w:val="0"/>
              <w:divBdr>
                <w:top w:val="single" w:sz="2" w:space="0" w:color="3D3A3B"/>
                <w:left w:val="single" w:sz="2" w:space="0" w:color="3D3A3B"/>
                <w:bottom w:val="single" w:sz="2" w:space="0" w:color="3D3A3B"/>
                <w:right w:val="single" w:sz="2" w:space="0" w:color="3D3A3B"/>
              </w:divBdr>
              <w:divsChild>
                <w:div w:id="15853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3787">
          <w:marLeft w:val="0"/>
          <w:marRight w:val="0"/>
          <w:marTop w:val="0"/>
          <w:marBottom w:val="165"/>
          <w:divBdr>
            <w:top w:val="none" w:sz="0" w:space="0" w:color="auto"/>
            <w:left w:val="none" w:sz="0" w:space="0" w:color="auto"/>
            <w:bottom w:val="none" w:sz="0" w:space="0" w:color="auto"/>
            <w:right w:val="none" w:sz="0" w:space="0" w:color="auto"/>
          </w:divBdr>
          <w:divsChild>
            <w:div w:id="1248076648">
              <w:marLeft w:val="0"/>
              <w:marRight w:val="0"/>
              <w:marTop w:val="0"/>
              <w:marBottom w:val="0"/>
              <w:divBdr>
                <w:top w:val="single" w:sz="2" w:space="0" w:color="3D3A3B"/>
                <w:left w:val="single" w:sz="2" w:space="0" w:color="3D3A3B"/>
                <w:bottom w:val="single" w:sz="2" w:space="0" w:color="3D3A3B"/>
                <w:right w:val="single" w:sz="2" w:space="0" w:color="3D3A3B"/>
              </w:divBdr>
              <w:divsChild>
                <w:div w:id="5105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0251">
          <w:marLeft w:val="0"/>
          <w:marRight w:val="0"/>
          <w:marTop w:val="0"/>
          <w:marBottom w:val="165"/>
          <w:divBdr>
            <w:top w:val="none" w:sz="0" w:space="0" w:color="auto"/>
            <w:left w:val="none" w:sz="0" w:space="0" w:color="auto"/>
            <w:bottom w:val="none" w:sz="0" w:space="0" w:color="auto"/>
            <w:right w:val="none" w:sz="0" w:space="0" w:color="auto"/>
          </w:divBdr>
          <w:divsChild>
            <w:div w:id="1641963410">
              <w:marLeft w:val="0"/>
              <w:marRight w:val="0"/>
              <w:marTop w:val="0"/>
              <w:marBottom w:val="0"/>
              <w:divBdr>
                <w:top w:val="single" w:sz="2" w:space="0" w:color="3D3A3B"/>
                <w:left w:val="single" w:sz="2" w:space="0" w:color="3D3A3B"/>
                <w:bottom w:val="single" w:sz="2" w:space="0" w:color="3D3A3B"/>
                <w:right w:val="single" w:sz="2" w:space="0" w:color="3D3A3B"/>
              </w:divBdr>
              <w:divsChild>
                <w:div w:id="5882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83035">
          <w:marLeft w:val="0"/>
          <w:marRight w:val="0"/>
          <w:marTop w:val="0"/>
          <w:marBottom w:val="165"/>
          <w:divBdr>
            <w:top w:val="none" w:sz="0" w:space="0" w:color="auto"/>
            <w:left w:val="none" w:sz="0" w:space="0" w:color="auto"/>
            <w:bottom w:val="none" w:sz="0" w:space="0" w:color="auto"/>
            <w:right w:val="none" w:sz="0" w:space="0" w:color="auto"/>
          </w:divBdr>
          <w:divsChild>
            <w:div w:id="569845895">
              <w:marLeft w:val="0"/>
              <w:marRight w:val="0"/>
              <w:marTop w:val="0"/>
              <w:marBottom w:val="0"/>
              <w:divBdr>
                <w:top w:val="single" w:sz="2" w:space="0" w:color="3D3A3B"/>
                <w:left w:val="single" w:sz="2" w:space="0" w:color="3D3A3B"/>
                <w:bottom w:val="single" w:sz="2" w:space="0" w:color="3D3A3B"/>
                <w:right w:val="single" w:sz="2" w:space="0" w:color="3D3A3B"/>
              </w:divBdr>
              <w:divsChild>
                <w:div w:id="7946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17780">
          <w:marLeft w:val="0"/>
          <w:marRight w:val="0"/>
          <w:marTop w:val="0"/>
          <w:marBottom w:val="165"/>
          <w:divBdr>
            <w:top w:val="none" w:sz="0" w:space="0" w:color="auto"/>
            <w:left w:val="none" w:sz="0" w:space="0" w:color="auto"/>
            <w:bottom w:val="none" w:sz="0" w:space="0" w:color="auto"/>
            <w:right w:val="none" w:sz="0" w:space="0" w:color="auto"/>
          </w:divBdr>
          <w:divsChild>
            <w:div w:id="1261600311">
              <w:marLeft w:val="0"/>
              <w:marRight w:val="0"/>
              <w:marTop w:val="0"/>
              <w:marBottom w:val="0"/>
              <w:divBdr>
                <w:top w:val="single" w:sz="2" w:space="0" w:color="3D3A3B"/>
                <w:left w:val="single" w:sz="2" w:space="0" w:color="3D3A3B"/>
                <w:bottom w:val="single" w:sz="2" w:space="0" w:color="3D3A3B"/>
                <w:right w:val="single" w:sz="2" w:space="0" w:color="3D3A3B"/>
              </w:divBdr>
              <w:divsChild>
                <w:div w:id="16418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99275">
          <w:marLeft w:val="0"/>
          <w:marRight w:val="0"/>
          <w:marTop w:val="0"/>
          <w:marBottom w:val="165"/>
          <w:divBdr>
            <w:top w:val="none" w:sz="0" w:space="0" w:color="auto"/>
            <w:left w:val="none" w:sz="0" w:space="0" w:color="auto"/>
            <w:bottom w:val="none" w:sz="0" w:space="0" w:color="auto"/>
            <w:right w:val="none" w:sz="0" w:space="0" w:color="auto"/>
          </w:divBdr>
          <w:divsChild>
            <w:div w:id="911282101">
              <w:marLeft w:val="0"/>
              <w:marRight w:val="0"/>
              <w:marTop w:val="0"/>
              <w:marBottom w:val="0"/>
              <w:divBdr>
                <w:top w:val="single" w:sz="2" w:space="0" w:color="3D3A3B"/>
                <w:left w:val="single" w:sz="2" w:space="0" w:color="3D3A3B"/>
                <w:bottom w:val="single" w:sz="2" w:space="0" w:color="3D3A3B"/>
                <w:right w:val="single" w:sz="2" w:space="0" w:color="3D3A3B"/>
              </w:divBdr>
              <w:divsChild>
                <w:div w:id="190240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7292">
          <w:marLeft w:val="0"/>
          <w:marRight w:val="0"/>
          <w:marTop w:val="0"/>
          <w:marBottom w:val="165"/>
          <w:divBdr>
            <w:top w:val="none" w:sz="0" w:space="0" w:color="auto"/>
            <w:left w:val="none" w:sz="0" w:space="0" w:color="auto"/>
            <w:bottom w:val="none" w:sz="0" w:space="0" w:color="auto"/>
            <w:right w:val="none" w:sz="0" w:space="0" w:color="auto"/>
          </w:divBdr>
          <w:divsChild>
            <w:div w:id="1976372921">
              <w:marLeft w:val="0"/>
              <w:marRight w:val="0"/>
              <w:marTop w:val="0"/>
              <w:marBottom w:val="0"/>
              <w:divBdr>
                <w:top w:val="single" w:sz="2" w:space="0" w:color="3D3A3B"/>
                <w:left w:val="single" w:sz="2" w:space="0" w:color="3D3A3B"/>
                <w:bottom w:val="single" w:sz="2" w:space="0" w:color="3D3A3B"/>
                <w:right w:val="single" w:sz="2" w:space="0" w:color="3D3A3B"/>
              </w:divBdr>
              <w:divsChild>
                <w:div w:id="15953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98201">
          <w:marLeft w:val="0"/>
          <w:marRight w:val="0"/>
          <w:marTop w:val="0"/>
          <w:marBottom w:val="165"/>
          <w:divBdr>
            <w:top w:val="none" w:sz="0" w:space="0" w:color="auto"/>
            <w:left w:val="none" w:sz="0" w:space="0" w:color="auto"/>
            <w:bottom w:val="none" w:sz="0" w:space="0" w:color="auto"/>
            <w:right w:val="none" w:sz="0" w:space="0" w:color="auto"/>
          </w:divBdr>
          <w:divsChild>
            <w:div w:id="591865392">
              <w:marLeft w:val="0"/>
              <w:marRight w:val="0"/>
              <w:marTop w:val="0"/>
              <w:marBottom w:val="0"/>
              <w:divBdr>
                <w:top w:val="single" w:sz="2" w:space="0" w:color="3D3A3B"/>
                <w:left w:val="single" w:sz="2" w:space="0" w:color="3D3A3B"/>
                <w:bottom w:val="single" w:sz="2" w:space="0" w:color="3D3A3B"/>
                <w:right w:val="single" w:sz="2" w:space="0" w:color="3D3A3B"/>
              </w:divBdr>
              <w:divsChild>
                <w:div w:id="1912346146">
                  <w:marLeft w:val="0"/>
                  <w:marRight w:val="0"/>
                  <w:marTop w:val="0"/>
                  <w:marBottom w:val="0"/>
                  <w:divBdr>
                    <w:top w:val="none" w:sz="0" w:space="0" w:color="auto"/>
                    <w:left w:val="none" w:sz="0" w:space="0" w:color="auto"/>
                    <w:bottom w:val="none" w:sz="0" w:space="0" w:color="auto"/>
                    <w:right w:val="none" w:sz="0" w:space="0" w:color="auto"/>
                  </w:divBdr>
                  <w:divsChild>
                    <w:div w:id="76338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207703">
      <w:bodyDiv w:val="1"/>
      <w:marLeft w:val="0"/>
      <w:marRight w:val="0"/>
      <w:marTop w:val="0"/>
      <w:marBottom w:val="0"/>
      <w:divBdr>
        <w:top w:val="none" w:sz="0" w:space="0" w:color="auto"/>
        <w:left w:val="none" w:sz="0" w:space="0" w:color="auto"/>
        <w:bottom w:val="none" w:sz="0" w:space="0" w:color="auto"/>
        <w:right w:val="none" w:sz="0" w:space="0" w:color="auto"/>
      </w:divBdr>
      <w:divsChild>
        <w:div w:id="391118892">
          <w:marLeft w:val="0"/>
          <w:marRight w:val="0"/>
          <w:marTop w:val="0"/>
          <w:marBottom w:val="0"/>
          <w:divBdr>
            <w:top w:val="none" w:sz="0" w:space="0" w:color="auto"/>
            <w:left w:val="none" w:sz="0" w:space="0" w:color="auto"/>
            <w:bottom w:val="none" w:sz="0" w:space="0" w:color="auto"/>
            <w:right w:val="none" w:sz="0" w:space="0" w:color="auto"/>
          </w:divBdr>
        </w:div>
        <w:div w:id="726882436">
          <w:marLeft w:val="0"/>
          <w:marRight w:val="0"/>
          <w:marTop w:val="0"/>
          <w:marBottom w:val="0"/>
          <w:divBdr>
            <w:top w:val="none" w:sz="0" w:space="0" w:color="auto"/>
            <w:left w:val="none" w:sz="0" w:space="0" w:color="auto"/>
            <w:bottom w:val="none" w:sz="0" w:space="0" w:color="auto"/>
            <w:right w:val="none" w:sz="0" w:space="0" w:color="auto"/>
          </w:divBdr>
        </w:div>
        <w:div w:id="1860700673">
          <w:marLeft w:val="0"/>
          <w:marRight w:val="0"/>
          <w:marTop w:val="0"/>
          <w:marBottom w:val="0"/>
          <w:divBdr>
            <w:top w:val="none" w:sz="0" w:space="0" w:color="auto"/>
            <w:left w:val="none" w:sz="0" w:space="0" w:color="auto"/>
            <w:bottom w:val="none" w:sz="0" w:space="0" w:color="auto"/>
            <w:right w:val="none" w:sz="0" w:space="0" w:color="auto"/>
          </w:divBdr>
        </w:div>
        <w:div w:id="1617637651">
          <w:marLeft w:val="0"/>
          <w:marRight w:val="0"/>
          <w:marTop w:val="0"/>
          <w:marBottom w:val="0"/>
          <w:divBdr>
            <w:top w:val="none" w:sz="0" w:space="0" w:color="auto"/>
            <w:left w:val="none" w:sz="0" w:space="0" w:color="auto"/>
            <w:bottom w:val="none" w:sz="0" w:space="0" w:color="auto"/>
            <w:right w:val="none" w:sz="0" w:space="0" w:color="auto"/>
          </w:divBdr>
        </w:div>
      </w:divsChild>
    </w:div>
    <w:div w:id="883834090">
      <w:bodyDiv w:val="1"/>
      <w:marLeft w:val="0"/>
      <w:marRight w:val="0"/>
      <w:marTop w:val="0"/>
      <w:marBottom w:val="0"/>
      <w:divBdr>
        <w:top w:val="none" w:sz="0" w:space="0" w:color="auto"/>
        <w:left w:val="none" w:sz="0" w:space="0" w:color="auto"/>
        <w:bottom w:val="none" w:sz="0" w:space="0" w:color="auto"/>
        <w:right w:val="none" w:sz="0" w:space="0" w:color="auto"/>
      </w:divBdr>
    </w:div>
    <w:div w:id="977151619">
      <w:bodyDiv w:val="1"/>
      <w:marLeft w:val="0"/>
      <w:marRight w:val="0"/>
      <w:marTop w:val="0"/>
      <w:marBottom w:val="0"/>
      <w:divBdr>
        <w:top w:val="none" w:sz="0" w:space="0" w:color="auto"/>
        <w:left w:val="none" w:sz="0" w:space="0" w:color="auto"/>
        <w:bottom w:val="none" w:sz="0" w:space="0" w:color="auto"/>
        <w:right w:val="none" w:sz="0" w:space="0" w:color="auto"/>
      </w:divBdr>
      <w:divsChild>
        <w:div w:id="244850162">
          <w:marLeft w:val="0"/>
          <w:marRight w:val="0"/>
          <w:marTop w:val="0"/>
          <w:marBottom w:val="0"/>
          <w:divBdr>
            <w:top w:val="none" w:sz="0" w:space="0" w:color="auto"/>
            <w:left w:val="none" w:sz="0" w:space="0" w:color="auto"/>
            <w:bottom w:val="none" w:sz="0" w:space="0" w:color="auto"/>
            <w:right w:val="none" w:sz="0" w:space="0" w:color="auto"/>
          </w:divBdr>
        </w:div>
        <w:div w:id="1414743239">
          <w:marLeft w:val="0"/>
          <w:marRight w:val="0"/>
          <w:marTop w:val="0"/>
          <w:marBottom w:val="0"/>
          <w:divBdr>
            <w:top w:val="none" w:sz="0" w:space="0" w:color="auto"/>
            <w:left w:val="none" w:sz="0" w:space="0" w:color="auto"/>
            <w:bottom w:val="none" w:sz="0" w:space="0" w:color="auto"/>
            <w:right w:val="none" w:sz="0" w:space="0" w:color="auto"/>
          </w:divBdr>
        </w:div>
        <w:div w:id="402994351">
          <w:marLeft w:val="0"/>
          <w:marRight w:val="0"/>
          <w:marTop w:val="0"/>
          <w:marBottom w:val="0"/>
          <w:divBdr>
            <w:top w:val="none" w:sz="0" w:space="0" w:color="auto"/>
            <w:left w:val="none" w:sz="0" w:space="0" w:color="auto"/>
            <w:bottom w:val="none" w:sz="0" w:space="0" w:color="auto"/>
            <w:right w:val="none" w:sz="0" w:space="0" w:color="auto"/>
          </w:divBdr>
        </w:div>
      </w:divsChild>
    </w:div>
    <w:div w:id="1074399973">
      <w:bodyDiv w:val="1"/>
      <w:marLeft w:val="0"/>
      <w:marRight w:val="0"/>
      <w:marTop w:val="0"/>
      <w:marBottom w:val="0"/>
      <w:divBdr>
        <w:top w:val="none" w:sz="0" w:space="0" w:color="auto"/>
        <w:left w:val="none" w:sz="0" w:space="0" w:color="auto"/>
        <w:bottom w:val="none" w:sz="0" w:space="0" w:color="auto"/>
        <w:right w:val="none" w:sz="0" w:space="0" w:color="auto"/>
      </w:divBdr>
    </w:div>
    <w:div w:id="1258829983">
      <w:bodyDiv w:val="1"/>
      <w:marLeft w:val="0"/>
      <w:marRight w:val="0"/>
      <w:marTop w:val="0"/>
      <w:marBottom w:val="0"/>
      <w:divBdr>
        <w:top w:val="none" w:sz="0" w:space="0" w:color="auto"/>
        <w:left w:val="none" w:sz="0" w:space="0" w:color="auto"/>
        <w:bottom w:val="none" w:sz="0" w:space="0" w:color="auto"/>
        <w:right w:val="none" w:sz="0" w:space="0" w:color="auto"/>
      </w:divBdr>
    </w:div>
    <w:div w:id="1289554081">
      <w:bodyDiv w:val="1"/>
      <w:marLeft w:val="0"/>
      <w:marRight w:val="0"/>
      <w:marTop w:val="0"/>
      <w:marBottom w:val="0"/>
      <w:divBdr>
        <w:top w:val="none" w:sz="0" w:space="0" w:color="auto"/>
        <w:left w:val="none" w:sz="0" w:space="0" w:color="auto"/>
        <w:bottom w:val="none" w:sz="0" w:space="0" w:color="auto"/>
        <w:right w:val="none" w:sz="0" w:space="0" w:color="auto"/>
      </w:divBdr>
    </w:div>
    <w:div w:id="1509634762">
      <w:bodyDiv w:val="1"/>
      <w:marLeft w:val="0"/>
      <w:marRight w:val="0"/>
      <w:marTop w:val="0"/>
      <w:marBottom w:val="0"/>
      <w:divBdr>
        <w:top w:val="none" w:sz="0" w:space="0" w:color="auto"/>
        <w:left w:val="none" w:sz="0" w:space="0" w:color="auto"/>
        <w:bottom w:val="none" w:sz="0" w:space="0" w:color="auto"/>
        <w:right w:val="none" w:sz="0" w:space="0" w:color="auto"/>
      </w:divBdr>
      <w:divsChild>
        <w:div w:id="762461087">
          <w:marLeft w:val="0"/>
          <w:marRight w:val="0"/>
          <w:marTop w:val="0"/>
          <w:marBottom w:val="0"/>
          <w:divBdr>
            <w:top w:val="none" w:sz="0" w:space="0" w:color="auto"/>
            <w:left w:val="none" w:sz="0" w:space="0" w:color="auto"/>
            <w:bottom w:val="none" w:sz="0" w:space="0" w:color="auto"/>
            <w:right w:val="none" w:sz="0" w:space="0" w:color="auto"/>
          </w:divBdr>
        </w:div>
        <w:div w:id="1727220191">
          <w:marLeft w:val="0"/>
          <w:marRight w:val="0"/>
          <w:marTop w:val="0"/>
          <w:marBottom w:val="0"/>
          <w:divBdr>
            <w:top w:val="none" w:sz="0" w:space="0" w:color="auto"/>
            <w:left w:val="none" w:sz="0" w:space="0" w:color="auto"/>
            <w:bottom w:val="none" w:sz="0" w:space="0" w:color="auto"/>
            <w:right w:val="none" w:sz="0" w:space="0" w:color="auto"/>
          </w:divBdr>
        </w:div>
        <w:div w:id="2127657369">
          <w:marLeft w:val="0"/>
          <w:marRight w:val="0"/>
          <w:marTop w:val="0"/>
          <w:marBottom w:val="0"/>
          <w:divBdr>
            <w:top w:val="none" w:sz="0" w:space="0" w:color="auto"/>
            <w:left w:val="none" w:sz="0" w:space="0" w:color="auto"/>
            <w:bottom w:val="none" w:sz="0" w:space="0" w:color="auto"/>
            <w:right w:val="none" w:sz="0" w:space="0" w:color="auto"/>
          </w:divBdr>
        </w:div>
        <w:div w:id="478883054">
          <w:marLeft w:val="0"/>
          <w:marRight w:val="0"/>
          <w:marTop w:val="0"/>
          <w:marBottom w:val="0"/>
          <w:divBdr>
            <w:top w:val="none" w:sz="0" w:space="0" w:color="auto"/>
            <w:left w:val="none" w:sz="0" w:space="0" w:color="auto"/>
            <w:bottom w:val="none" w:sz="0" w:space="0" w:color="auto"/>
            <w:right w:val="none" w:sz="0" w:space="0" w:color="auto"/>
          </w:divBdr>
        </w:div>
        <w:div w:id="1118454736">
          <w:marLeft w:val="0"/>
          <w:marRight w:val="0"/>
          <w:marTop w:val="0"/>
          <w:marBottom w:val="0"/>
          <w:divBdr>
            <w:top w:val="none" w:sz="0" w:space="0" w:color="auto"/>
            <w:left w:val="none" w:sz="0" w:space="0" w:color="auto"/>
            <w:bottom w:val="none" w:sz="0" w:space="0" w:color="auto"/>
            <w:right w:val="none" w:sz="0" w:space="0" w:color="auto"/>
          </w:divBdr>
        </w:div>
        <w:div w:id="615598353">
          <w:marLeft w:val="0"/>
          <w:marRight w:val="0"/>
          <w:marTop w:val="0"/>
          <w:marBottom w:val="0"/>
          <w:divBdr>
            <w:top w:val="none" w:sz="0" w:space="0" w:color="auto"/>
            <w:left w:val="none" w:sz="0" w:space="0" w:color="auto"/>
            <w:bottom w:val="none" w:sz="0" w:space="0" w:color="auto"/>
            <w:right w:val="none" w:sz="0" w:space="0" w:color="auto"/>
          </w:divBdr>
        </w:div>
        <w:div w:id="804591798">
          <w:marLeft w:val="0"/>
          <w:marRight w:val="0"/>
          <w:marTop w:val="0"/>
          <w:marBottom w:val="0"/>
          <w:divBdr>
            <w:top w:val="none" w:sz="0" w:space="0" w:color="auto"/>
            <w:left w:val="none" w:sz="0" w:space="0" w:color="auto"/>
            <w:bottom w:val="none" w:sz="0" w:space="0" w:color="auto"/>
            <w:right w:val="none" w:sz="0" w:space="0" w:color="auto"/>
          </w:divBdr>
        </w:div>
        <w:div w:id="157308554">
          <w:marLeft w:val="0"/>
          <w:marRight w:val="0"/>
          <w:marTop w:val="0"/>
          <w:marBottom w:val="0"/>
          <w:divBdr>
            <w:top w:val="none" w:sz="0" w:space="0" w:color="auto"/>
            <w:left w:val="none" w:sz="0" w:space="0" w:color="auto"/>
            <w:bottom w:val="none" w:sz="0" w:space="0" w:color="auto"/>
            <w:right w:val="none" w:sz="0" w:space="0" w:color="auto"/>
          </w:divBdr>
        </w:div>
        <w:div w:id="316494165">
          <w:marLeft w:val="0"/>
          <w:marRight w:val="0"/>
          <w:marTop w:val="0"/>
          <w:marBottom w:val="0"/>
          <w:divBdr>
            <w:top w:val="none" w:sz="0" w:space="0" w:color="auto"/>
            <w:left w:val="none" w:sz="0" w:space="0" w:color="auto"/>
            <w:bottom w:val="none" w:sz="0" w:space="0" w:color="auto"/>
            <w:right w:val="none" w:sz="0" w:space="0" w:color="auto"/>
          </w:divBdr>
        </w:div>
        <w:div w:id="1402364276">
          <w:marLeft w:val="0"/>
          <w:marRight w:val="0"/>
          <w:marTop w:val="0"/>
          <w:marBottom w:val="0"/>
          <w:divBdr>
            <w:top w:val="none" w:sz="0" w:space="0" w:color="auto"/>
            <w:left w:val="none" w:sz="0" w:space="0" w:color="auto"/>
            <w:bottom w:val="none" w:sz="0" w:space="0" w:color="auto"/>
            <w:right w:val="none" w:sz="0" w:space="0" w:color="auto"/>
          </w:divBdr>
        </w:div>
        <w:div w:id="907303326">
          <w:marLeft w:val="0"/>
          <w:marRight w:val="0"/>
          <w:marTop w:val="0"/>
          <w:marBottom w:val="0"/>
          <w:divBdr>
            <w:top w:val="none" w:sz="0" w:space="0" w:color="auto"/>
            <w:left w:val="none" w:sz="0" w:space="0" w:color="auto"/>
            <w:bottom w:val="none" w:sz="0" w:space="0" w:color="auto"/>
            <w:right w:val="none" w:sz="0" w:space="0" w:color="auto"/>
          </w:divBdr>
        </w:div>
        <w:div w:id="630941782">
          <w:marLeft w:val="0"/>
          <w:marRight w:val="0"/>
          <w:marTop w:val="0"/>
          <w:marBottom w:val="0"/>
          <w:divBdr>
            <w:top w:val="none" w:sz="0" w:space="0" w:color="auto"/>
            <w:left w:val="none" w:sz="0" w:space="0" w:color="auto"/>
            <w:bottom w:val="none" w:sz="0" w:space="0" w:color="auto"/>
            <w:right w:val="none" w:sz="0" w:space="0" w:color="auto"/>
          </w:divBdr>
        </w:div>
        <w:div w:id="1553155142">
          <w:marLeft w:val="0"/>
          <w:marRight w:val="0"/>
          <w:marTop w:val="0"/>
          <w:marBottom w:val="0"/>
          <w:divBdr>
            <w:top w:val="none" w:sz="0" w:space="0" w:color="auto"/>
            <w:left w:val="none" w:sz="0" w:space="0" w:color="auto"/>
            <w:bottom w:val="none" w:sz="0" w:space="0" w:color="auto"/>
            <w:right w:val="none" w:sz="0" w:space="0" w:color="auto"/>
          </w:divBdr>
        </w:div>
        <w:div w:id="1437015312">
          <w:marLeft w:val="0"/>
          <w:marRight w:val="0"/>
          <w:marTop w:val="0"/>
          <w:marBottom w:val="0"/>
          <w:divBdr>
            <w:top w:val="none" w:sz="0" w:space="0" w:color="auto"/>
            <w:left w:val="none" w:sz="0" w:space="0" w:color="auto"/>
            <w:bottom w:val="none" w:sz="0" w:space="0" w:color="auto"/>
            <w:right w:val="none" w:sz="0" w:space="0" w:color="auto"/>
          </w:divBdr>
        </w:div>
        <w:div w:id="2097743528">
          <w:marLeft w:val="0"/>
          <w:marRight w:val="0"/>
          <w:marTop w:val="0"/>
          <w:marBottom w:val="0"/>
          <w:divBdr>
            <w:top w:val="none" w:sz="0" w:space="0" w:color="auto"/>
            <w:left w:val="none" w:sz="0" w:space="0" w:color="auto"/>
            <w:bottom w:val="none" w:sz="0" w:space="0" w:color="auto"/>
            <w:right w:val="none" w:sz="0" w:space="0" w:color="auto"/>
          </w:divBdr>
        </w:div>
        <w:div w:id="1689335077">
          <w:marLeft w:val="0"/>
          <w:marRight w:val="0"/>
          <w:marTop w:val="0"/>
          <w:marBottom w:val="0"/>
          <w:divBdr>
            <w:top w:val="none" w:sz="0" w:space="0" w:color="auto"/>
            <w:left w:val="none" w:sz="0" w:space="0" w:color="auto"/>
            <w:bottom w:val="none" w:sz="0" w:space="0" w:color="auto"/>
            <w:right w:val="none" w:sz="0" w:space="0" w:color="auto"/>
          </w:divBdr>
        </w:div>
        <w:div w:id="1816021413">
          <w:marLeft w:val="0"/>
          <w:marRight w:val="0"/>
          <w:marTop w:val="0"/>
          <w:marBottom w:val="0"/>
          <w:divBdr>
            <w:top w:val="none" w:sz="0" w:space="0" w:color="auto"/>
            <w:left w:val="none" w:sz="0" w:space="0" w:color="auto"/>
            <w:bottom w:val="none" w:sz="0" w:space="0" w:color="auto"/>
            <w:right w:val="none" w:sz="0" w:space="0" w:color="auto"/>
          </w:divBdr>
        </w:div>
      </w:divsChild>
    </w:div>
    <w:div w:id="1661930219">
      <w:bodyDiv w:val="1"/>
      <w:marLeft w:val="0"/>
      <w:marRight w:val="0"/>
      <w:marTop w:val="0"/>
      <w:marBottom w:val="0"/>
      <w:divBdr>
        <w:top w:val="none" w:sz="0" w:space="0" w:color="auto"/>
        <w:left w:val="none" w:sz="0" w:space="0" w:color="auto"/>
        <w:bottom w:val="none" w:sz="0" w:space="0" w:color="auto"/>
        <w:right w:val="none" w:sz="0" w:space="0" w:color="auto"/>
      </w:divBdr>
    </w:div>
    <w:div w:id="2064864430">
      <w:bodyDiv w:val="1"/>
      <w:marLeft w:val="0"/>
      <w:marRight w:val="0"/>
      <w:marTop w:val="0"/>
      <w:marBottom w:val="0"/>
      <w:divBdr>
        <w:top w:val="none" w:sz="0" w:space="0" w:color="auto"/>
        <w:left w:val="none" w:sz="0" w:space="0" w:color="auto"/>
        <w:bottom w:val="none" w:sz="0" w:space="0" w:color="auto"/>
        <w:right w:val="none" w:sz="0" w:space="0" w:color="auto"/>
      </w:divBdr>
      <w:divsChild>
        <w:div w:id="1771729917">
          <w:marLeft w:val="274"/>
          <w:marRight w:val="0"/>
          <w:marTop w:val="0"/>
          <w:marBottom w:val="100"/>
          <w:divBdr>
            <w:top w:val="none" w:sz="0" w:space="0" w:color="auto"/>
            <w:left w:val="none" w:sz="0" w:space="0" w:color="auto"/>
            <w:bottom w:val="none" w:sz="0" w:space="0" w:color="auto"/>
            <w:right w:val="none" w:sz="0" w:space="0" w:color="auto"/>
          </w:divBdr>
        </w:div>
        <w:div w:id="985738647">
          <w:marLeft w:val="274"/>
          <w:marRight w:val="0"/>
          <w:marTop w:val="0"/>
          <w:marBottom w:val="100"/>
          <w:divBdr>
            <w:top w:val="none" w:sz="0" w:space="0" w:color="auto"/>
            <w:left w:val="none" w:sz="0" w:space="0" w:color="auto"/>
            <w:bottom w:val="none" w:sz="0" w:space="0" w:color="auto"/>
            <w:right w:val="none" w:sz="0" w:space="0" w:color="auto"/>
          </w:divBdr>
        </w:div>
        <w:div w:id="467866754">
          <w:marLeft w:val="274"/>
          <w:marRight w:val="0"/>
          <w:marTop w:val="0"/>
          <w:marBottom w:val="100"/>
          <w:divBdr>
            <w:top w:val="none" w:sz="0" w:space="0" w:color="auto"/>
            <w:left w:val="none" w:sz="0" w:space="0" w:color="auto"/>
            <w:bottom w:val="none" w:sz="0" w:space="0" w:color="auto"/>
            <w:right w:val="none" w:sz="0" w:space="0" w:color="auto"/>
          </w:divBdr>
        </w:div>
        <w:div w:id="1601835780">
          <w:marLeft w:val="274"/>
          <w:marRight w:val="0"/>
          <w:marTop w:val="0"/>
          <w:marBottom w:val="100"/>
          <w:divBdr>
            <w:top w:val="none" w:sz="0" w:space="0" w:color="auto"/>
            <w:left w:val="none" w:sz="0" w:space="0" w:color="auto"/>
            <w:bottom w:val="none" w:sz="0" w:space="0" w:color="auto"/>
            <w:right w:val="none" w:sz="0" w:space="0" w:color="auto"/>
          </w:divBdr>
        </w:div>
      </w:divsChild>
    </w:div>
    <w:div w:id="2073649483">
      <w:bodyDiv w:val="1"/>
      <w:marLeft w:val="0"/>
      <w:marRight w:val="0"/>
      <w:marTop w:val="0"/>
      <w:marBottom w:val="0"/>
      <w:divBdr>
        <w:top w:val="none" w:sz="0" w:space="0" w:color="auto"/>
        <w:left w:val="none" w:sz="0" w:space="0" w:color="auto"/>
        <w:bottom w:val="none" w:sz="0" w:space="0" w:color="auto"/>
        <w:right w:val="none" w:sz="0" w:space="0" w:color="auto"/>
      </w:divBdr>
      <w:divsChild>
        <w:div w:id="242303922">
          <w:marLeft w:val="274"/>
          <w:marRight w:val="0"/>
          <w:marTop w:val="0"/>
          <w:marBottom w:val="100"/>
          <w:divBdr>
            <w:top w:val="none" w:sz="0" w:space="0" w:color="auto"/>
            <w:left w:val="none" w:sz="0" w:space="0" w:color="auto"/>
            <w:bottom w:val="none" w:sz="0" w:space="0" w:color="auto"/>
            <w:right w:val="none" w:sz="0" w:space="0" w:color="auto"/>
          </w:divBdr>
        </w:div>
        <w:div w:id="174728434">
          <w:marLeft w:val="274"/>
          <w:marRight w:val="0"/>
          <w:marTop w:val="0"/>
          <w:marBottom w:val="100"/>
          <w:divBdr>
            <w:top w:val="none" w:sz="0" w:space="0" w:color="auto"/>
            <w:left w:val="none" w:sz="0" w:space="0" w:color="auto"/>
            <w:bottom w:val="none" w:sz="0" w:space="0" w:color="auto"/>
            <w:right w:val="none" w:sz="0" w:space="0" w:color="auto"/>
          </w:divBdr>
        </w:div>
        <w:div w:id="547452299">
          <w:marLeft w:val="274"/>
          <w:marRight w:val="0"/>
          <w:marTop w:val="0"/>
          <w:marBottom w:val="100"/>
          <w:divBdr>
            <w:top w:val="none" w:sz="0" w:space="0" w:color="auto"/>
            <w:left w:val="none" w:sz="0" w:space="0" w:color="auto"/>
            <w:bottom w:val="none" w:sz="0" w:space="0" w:color="auto"/>
            <w:right w:val="none" w:sz="0" w:space="0" w:color="auto"/>
          </w:divBdr>
        </w:div>
        <w:div w:id="1412505125">
          <w:marLeft w:val="274"/>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locityfrequentflyer.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https://virginaustralia.sharepoint.com/sites/Vine/VA%20Templates/VA%20Template%20-%20Portrait%20.dotx" TargetMode="External"/></Relationships>
</file>

<file path=word/theme/theme1.xml><?xml version="1.0" encoding="utf-8"?>
<a:theme xmlns:a="http://schemas.openxmlformats.org/drawingml/2006/main" name="Office Theme">
  <a:themeElements>
    <a:clrScheme name="VirginAustrlia_Colours">
      <a:dk1>
        <a:sysClr val="windowText" lastClr="000000"/>
      </a:dk1>
      <a:lt1>
        <a:sysClr val="window" lastClr="FFFFFF"/>
      </a:lt1>
      <a:dk2>
        <a:srgbClr val="1F1A4F"/>
      </a:dk2>
      <a:lt2>
        <a:srgbClr val="EBCADA"/>
      </a:lt2>
      <a:accent1>
        <a:srgbClr val="1F1A4F"/>
      </a:accent1>
      <a:accent2>
        <a:srgbClr val="512698"/>
      </a:accent2>
      <a:accent3>
        <a:srgbClr val="414042"/>
      </a:accent3>
      <a:accent4>
        <a:srgbClr val="E24C9B"/>
      </a:accent4>
      <a:accent5>
        <a:srgbClr val="E10A0A"/>
      </a:accent5>
      <a:accent6>
        <a:srgbClr val="512698"/>
      </a:accent6>
      <a:hlink>
        <a:srgbClr val="0563C1"/>
      </a:hlink>
      <a:folHlink>
        <a:srgbClr val="954F72"/>
      </a:folHlink>
    </a:clrScheme>
    <a:fontScheme name="VirginAustralia_Fonts">
      <a:majorFont>
        <a:latin typeface="GT America Extended Medium"/>
        <a:ea typeface=""/>
        <a:cs typeface=""/>
      </a:majorFont>
      <a:minorFont>
        <a:latin typeface="Gotham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f993ff-6aa6-4c11-b160-d1ed0e1da02f" xsi:nil="true"/>
    <lcf76f155ced4ddcb4097134ff3c332f xmlns="4630f0d4-3565-4f21-ae91-b0b8bee68ab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B9C4BD783E85498BD3031768BEFC42" ma:contentTypeVersion="17" ma:contentTypeDescription="Create a new document." ma:contentTypeScope="" ma:versionID="b233a651e7a689b32a8e16a4609885b4">
  <xsd:schema xmlns:xsd="http://www.w3.org/2001/XMLSchema" xmlns:xs="http://www.w3.org/2001/XMLSchema" xmlns:p="http://schemas.microsoft.com/office/2006/metadata/properties" xmlns:ns2="4630f0d4-3565-4f21-ae91-b0b8bee68abe" xmlns:ns3="f6f993ff-6aa6-4c11-b160-d1ed0e1da02f" targetNamespace="http://schemas.microsoft.com/office/2006/metadata/properties" ma:root="true" ma:fieldsID="73d0ee8f66c8399b4451614b41befe61" ns2:_="" ns3:_="">
    <xsd:import namespace="4630f0d4-3565-4f21-ae91-b0b8bee68abe"/>
    <xsd:import namespace="f6f993ff-6aa6-4c11-b160-d1ed0e1da0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0f0d4-3565-4f21-ae91-b0b8bee68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775396-147b-43a2-9cec-9fb581df441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f993ff-6aa6-4c11-b160-d1ed0e1da0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8e7bbdd-5af1-4f01-8d97-2935517cf1b6}" ma:internalName="TaxCatchAll" ma:showField="CatchAllData" ma:web="f6f993ff-6aa6-4c11-b160-d1ed0e1da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71091-DFFA-4E53-A509-F3EA50196301}">
  <ds:schemaRefs>
    <ds:schemaRef ds:uri="4630f0d4-3565-4f21-ae91-b0b8bee68abe"/>
    <ds:schemaRef ds:uri="http://purl.org/dc/elements/1.1/"/>
    <ds:schemaRef ds:uri="http://schemas.microsoft.com/office/2006/metadata/properties"/>
    <ds:schemaRef ds:uri="http://schemas.microsoft.com/office/infopath/2007/PartnerControls"/>
    <ds:schemaRef ds:uri="http://purl.org/dc/terms/"/>
    <ds:schemaRef ds:uri="f6f993ff-6aa6-4c11-b160-d1ed0e1da02f"/>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19A2F2B-C8C3-4337-8E3F-3B9B8EF32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0f0d4-3565-4f21-ae91-b0b8bee68abe"/>
    <ds:schemaRef ds:uri="f6f993ff-6aa6-4c11-b160-d1ed0e1da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FEB622-F6D7-4B78-9579-91786E1E181E}">
  <ds:schemaRefs>
    <ds:schemaRef ds:uri="http://schemas.microsoft.com/sharepoint/v3/contenttype/forms"/>
  </ds:schemaRefs>
</ds:datastoreItem>
</file>

<file path=customXml/itemProps4.xml><?xml version="1.0" encoding="utf-8"?>
<ds:datastoreItem xmlns:ds="http://schemas.openxmlformats.org/officeDocument/2006/customXml" ds:itemID="{DA0646FD-E8BE-44B2-937B-9A2EDB78B0F4}">
  <ds:schemaRefs>
    <ds:schemaRef ds:uri="http://schemas.openxmlformats.org/officeDocument/2006/bibliography"/>
  </ds:schemaRefs>
</ds:datastoreItem>
</file>

<file path=docMetadata/LabelInfo.xml><?xml version="1.0" encoding="utf-8"?>
<clbl:labelList xmlns:clbl="http://schemas.microsoft.com/office/2020/mipLabelMetadata">
  <clbl:label id="{0f289d43-bbef-4446-9cec-57d0419a15c2}" enabled="0" method="" siteId="{0f289d43-bbef-4446-9cec-57d0419a15c2}" removed="1"/>
</clbl:labelList>
</file>

<file path=docProps/app.xml><?xml version="1.0" encoding="utf-8"?>
<Properties xmlns="http://schemas.openxmlformats.org/officeDocument/2006/extended-properties" xmlns:vt="http://schemas.openxmlformats.org/officeDocument/2006/docPropsVTypes">
  <Template>VA%20Template%20-%20Portrait%20</Template>
  <TotalTime>2</TotalTime>
  <Pages>3</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Virgin Australia</Company>
  <LinksUpToDate>false</LinksUpToDate>
  <CharactersWithSpaces>4825</CharactersWithSpaces>
  <SharedDoc>false</SharedDoc>
  <HLinks>
    <vt:vector size="6" baseType="variant">
      <vt:variant>
        <vt:i4>6094864</vt:i4>
      </vt:variant>
      <vt:variant>
        <vt:i4>0</vt:i4>
      </vt:variant>
      <vt:variant>
        <vt:i4>0</vt:i4>
      </vt:variant>
      <vt:variant>
        <vt:i4>5</vt:i4>
      </vt:variant>
      <vt:variant>
        <vt:lpwstr>http://www.velocityfrequentflyer.com/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Erina Chapman</dc:creator>
  <cp:keywords/>
  <dc:description/>
  <cp:lastModifiedBy>Paul Glassington</cp:lastModifiedBy>
  <cp:revision>2</cp:revision>
  <dcterms:created xsi:type="dcterms:W3CDTF">2024-11-26T06:01:00Z</dcterms:created>
  <dcterms:modified xsi:type="dcterms:W3CDTF">2024-11-26T06:01:00Z</dcterms:modified>
  <cp:category>Plain Page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0x010100BEB9C4BD783E85498BD3031768BEFC42</vt:lpwstr>
  </property>
  <property fmtid="{D5CDD505-2E9C-101B-9397-08002B2CF9AE}" pid="3" name="MediaServiceImageTags">
    <vt:lpwstr/>
  </property>
</Properties>
</file>